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6258" w14:textId="586D3F40" w:rsidR="000E4AA0" w:rsidRDefault="009952AB" w:rsidP="009952AB">
      <w:pPr>
        <w:pStyle w:val="NormalWeb"/>
        <w:spacing w:before="0" w:beforeAutospacing="0"/>
        <w:jc w:val="center"/>
        <w:rPr>
          <w:rFonts w:ascii="Segoe UI" w:hAnsi="Segoe UI" w:cs="Segoe UI"/>
          <w:b/>
          <w:bCs/>
          <w:color w:val="212529"/>
        </w:rPr>
      </w:pPr>
      <w:r w:rsidRPr="000E4AA0">
        <w:rPr>
          <w:rFonts w:ascii="Segoe UI" w:hAnsi="Segoe UI" w:cs="Segoe UI"/>
          <w:noProof/>
          <w:color w:val="08BBEE"/>
        </w:rPr>
        <w:drawing>
          <wp:anchor distT="0" distB="0" distL="114300" distR="114300" simplePos="0" relativeHeight="251658240" behindDoc="1" locked="0" layoutInCell="1" allowOverlap="1" wp14:anchorId="2BC8C80B" wp14:editId="2E03FAE8">
            <wp:simplePos x="0" y="0"/>
            <wp:positionH relativeFrom="column">
              <wp:posOffset>4808220</wp:posOffset>
            </wp:positionH>
            <wp:positionV relativeFrom="paragraph">
              <wp:posOffset>0</wp:posOffset>
            </wp:positionV>
            <wp:extent cx="1060450" cy="923290"/>
            <wp:effectExtent l="0" t="0" r="6350" b="3810"/>
            <wp:wrapTight wrapText="bothSides">
              <wp:wrapPolygon edited="0">
                <wp:start x="10089" y="0"/>
                <wp:lineTo x="7502" y="594"/>
                <wp:lineTo x="1811" y="3862"/>
                <wp:lineTo x="1811" y="5051"/>
                <wp:lineTo x="776" y="7725"/>
                <wp:lineTo x="259" y="9508"/>
                <wp:lineTo x="776" y="14558"/>
                <wp:lineTo x="4656" y="19609"/>
                <wp:lineTo x="8795" y="21095"/>
                <wp:lineTo x="9313" y="21392"/>
                <wp:lineTo x="12417" y="21392"/>
                <wp:lineTo x="13193" y="21095"/>
                <wp:lineTo x="17590" y="19312"/>
                <wp:lineTo x="20953" y="14558"/>
                <wp:lineTo x="21471" y="10993"/>
                <wp:lineTo x="21471" y="9508"/>
                <wp:lineTo x="20953" y="7725"/>
                <wp:lineTo x="19919" y="5051"/>
                <wp:lineTo x="20177" y="3862"/>
                <wp:lineTo x="14228" y="594"/>
                <wp:lineTo x="11641" y="0"/>
                <wp:lineTo x="10089" y="0"/>
              </wp:wrapPolygon>
            </wp:wrapTight>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045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651ED" w:rsidRPr="004651ED">
        <w:rPr>
          <w:rFonts w:ascii="Segoe UI" w:hAnsi="Segoe UI" w:cs="Segoe UI"/>
          <w:color w:val="212529"/>
        </w:rPr>
        <w:br/>
      </w:r>
      <w:r w:rsidR="000E4AA0">
        <w:rPr>
          <w:rFonts w:ascii="Segoe UI" w:hAnsi="Segoe UI" w:cs="Segoe UI"/>
          <w:b/>
          <w:bCs/>
          <w:color w:val="212529"/>
        </w:rPr>
        <w:t>Christian Drama</w:t>
      </w:r>
      <w:r>
        <w:rPr>
          <w:rFonts w:ascii="Segoe UI" w:hAnsi="Segoe UI" w:cs="Segoe UI"/>
          <w:b/>
          <w:bCs/>
          <w:color w:val="212529"/>
        </w:rPr>
        <w:t xml:space="preserve"> Honor</w:t>
      </w:r>
    </w:p>
    <w:p w14:paraId="50AF1EFE" w14:textId="5C9394F3" w:rsidR="000E4AA0" w:rsidRPr="000E4AA0" w:rsidRDefault="000E4AA0" w:rsidP="000E4AA0">
      <w:pPr>
        <w:rPr>
          <w:rFonts w:ascii="Times New Roman" w:eastAsia="Times New Roman" w:hAnsi="Times New Roman" w:cs="Times New Roman"/>
        </w:rPr>
      </w:pPr>
    </w:p>
    <w:p w14:paraId="2B2D5120" w14:textId="52DDA79F" w:rsidR="004651ED" w:rsidRDefault="004651ED" w:rsidP="004651ED">
      <w:pPr>
        <w:pStyle w:val="NormalWeb"/>
        <w:spacing w:before="0" w:beforeAutospacing="0"/>
        <w:rPr>
          <w:rFonts w:ascii="Segoe UI" w:hAnsi="Segoe UI" w:cs="Segoe UI"/>
          <w:b/>
          <w:bCs/>
          <w:color w:val="212529"/>
        </w:rPr>
      </w:pPr>
      <w:r w:rsidRPr="004651ED">
        <w:rPr>
          <w:rFonts w:ascii="Segoe UI" w:hAnsi="Segoe UI" w:cs="Segoe UI"/>
          <w:b/>
          <w:bCs/>
          <w:color w:val="212529"/>
        </w:rPr>
        <w:t>1. Memorize and apply 1 Corinthians 10:31 to completing this honor.</w:t>
      </w:r>
    </w:p>
    <w:p w14:paraId="663427E4" w14:textId="0009B486" w:rsidR="004651ED" w:rsidRPr="004651ED" w:rsidRDefault="004651ED" w:rsidP="004651ED">
      <w:pPr>
        <w:shd w:val="clear" w:color="auto" w:fill="F8F5DE"/>
        <w:spacing w:after="100" w:afterAutospacing="1"/>
        <w:jc w:val="center"/>
        <w:rPr>
          <w:rFonts w:ascii="Comic Sans MS" w:eastAsia="Times New Roman" w:hAnsi="Comic Sans MS" w:cs="Segoe UI"/>
          <w:color w:val="212529"/>
          <w:spacing w:val="12"/>
        </w:rPr>
      </w:pPr>
      <w:r w:rsidRPr="004651ED">
        <w:rPr>
          <w:rFonts w:ascii="Comic Sans MS" w:eastAsia="Times New Roman" w:hAnsi="Comic Sans MS" w:cs="Segoe UI"/>
          <w:color w:val="212529"/>
          <w:spacing w:val="12"/>
        </w:rPr>
        <w:t>Therefore, whether you eat or drink, or whatever you do, do all to the glory of God.</w:t>
      </w:r>
      <w:r>
        <w:rPr>
          <w:rFonts w:ascii="Comic Sans MS" w:eastAsia="Times New Roman" w:hAnsi="Comic Sans MS" w:cs="Segoe UI"/>
          <w:color w:val="212529"/>
          <w:spacing w:val="12"/>
        </w:rPr>
        <w:t xml:space="preserve"> </w:t>
      </w:r>
      <w:r w:rsidRPr="004651ED">
        <w:rPr>
          <w:rFonts w:ascii="Comic Sans MS" w:eastAsia="Times New Roman" w:hAnsi="Comic Sans MS" w:cs="Segoe UI"/>
          <w:color w:val="212529"/>
          <w:spacing w:val="12"/>
        </w:rPr>
        <w:t>— </w:t>
      </w:r>
      <w:r w:rsidRPr="004651ED">
        <w:rPr>
          <w:rFonts w:ascii="Comic Sans MS" w:eastAsia="Times New Roman" w:hAnsi="Comic Sans MS" w:cs="Segoe UI"/>
          <w:i/>
          <w:iCs/>
          <w:color w:val="212529"/>
          <w:spacing w:val="12"/>
        </w:rPr>
        <w:t>1 Corinthians 10:31 (NKJ)</w:t>
      </w:r>
    </w:p>
    <w:p w14:paraId="048DFEFD" w14:textId="77777777" w:rsidR="004651ED" w:rsidRPr="004651ED" w:rsidRDefault="004651ED" w:rsidP="004651ED">
      <w:pPr>
        <w:spacing w:after="100" w:afterAutospacing="1"/>
        <w:rPr>
          <w:rFonts w:ascii="Segoe UI" w:eastAsia="Times New Roman" w:hAnsi="Segoe UI" w:cs="Segoe UI"/>
          <w:color w:val="212529"/>
        </w:rPr>
      </w:pPr>
      <w:r w:rsidRPr="004651ED">
        <w:rPr>
          <w:rFonts w:ascii="Segoe UI" w:eastAsia="Times New Roman" w:hAnsi="Segoe UI" w:cs="Segoe UI"/>
          <w:b/>
          <w:bCs/>
          <w:color w:val="212529"/>
        </w:rPr>
        <w:t>2. Describe each of the following categories of Drama:</w:t>
      </w:r>
    </w:p>
    <w:p w14:paraId="1936A0B2" w14:textId="61239B8A" w:rsidR="004651ED" w:rsidRPr="009952AB" w:rsidRDefault="004651ED" w:rsidP="009952AB">
      <w:pPr>
        <w:ind w:left="180"/>
        <w:rPr>
          <w:rFonts w:ascii="Segoe UI" w:eastAsia="Times New Roman" w:hAnsi="Segoe UI" w:cs="Segoe UI"/>
          <w:color w:val="212529"/>
        </w:rPr>
      </w:pPr>
      <w:r w:rsidRPr="004651ED">
        <w:rPr>
          <w:rFonts w:ascii="Segoe UI" w:eastAsia="Times New Roman" w:hAnsi="Segoe UI" w:cs="Segoe UI"/>
          <w:color w:val="212529"/>
        </w:rPr>
        <w:t xml:space="preserve">a. </w:t>
      </w:r>
      <w:r w:rsidRPr="004651ED">
        <w:rPr>
          <w:rFonts w:ascii="Segoe UI" w:eastAsia="Times New Roman" w:hAnsi="Segoe UI" w:cs="Segoe UI"/>
          <w:color w:val="212529"/>
          <w:u w:val="single"/>
        </w:rPr>
        <w:t>Videos</w:t>
      </w:r>
      <w:r w:rsidRPr="009952AB">
        <w:rPr>
          <w:rFonts w:ascii="Segoe UI" w:eastAsia="Times New Roman" w:hAnsi="Segoe UI" w:cs="Segoe UI"/>
          <w:color w:val="212529"/>
        </w:rPr>
        <w:t xml:space="preserve"> - </w:t>
      </w:r>
      <w:r w:rsidRPr="004651ED">
        <w:rPr>
          <w:rFonts w:ascii="Segoe UI" w:eastAsia="Times New Roman" w:hAnsi="Segoe UI" w:cs="Segoe UI"/>
          <w:color w:val="212529"/>
        </w:rPr>
        <w:t>Characterizing a song by acting it out with expression and movement</w:t>
      </w:r>
    </w:p>
    <w:p w14:paraId="2E12D879" w14:textId="77777777" w:rsidR="009952AB" w:rsidRPr="009952AB" w:rsidRDefault="009952AB" w:rsidP="009952AB">
      <w:pPr>
        <w:ind w:left="180"/>
        <w:rPr>
          <w:rFonts w:ascii="Segoe UI" w:eastAsia="Times New Roman" w:hAnsi="Segoe UI" w:cs="Segoe UI"/>
          <w:color w:val="212529"/>
        </w:rPr>
      </w:pPr>
    </w:p>
    <w:p w14:paraId="2012AA6E" w14:textId="072107D8" w:rsidR="004651ED" w:rsidRPr="009952AB" w:rsidRDefault="004651ED" w:rsidP="009952AB">
      <w:pPr>
        <w:spacing w:after="100" w:afterAutospacing="1"/>
        <w:ind w:left="180"/>
        <w:rPr>
          <w:rFonts w:ascii="Segoe UI" w:eastAsia="Times New Roman" w:hAnsi="Segoe UI" w:cs="Segoe UI"/>
          <w:color w:val="212529"/>
        </w:rPr>
      </w:pPr>
      <w:r w:rsidRPr="004651ED">
        <w:rPr>
          <w:rFonts w:ascii="Segoe UI" w:eastAsia="Times New Roman" w:hAnsi="Segoe UI" w:cs="Segoe UI"/>
          <w:color w:val="212529"/>
        </w:rPr>
        <w:t xml:space="preserve">b. </w:t>
      </w:r>
      <w:r w:rsidRPr="004651ED">
        <w:rPr>
          <w:rFonts w:ascii="Segoe UI" w:eastAsia="Times New Roman" w:hAnsi="Segoe UI" w:cs="Segoe UI"/>
          <w:color w:val="212529"/>
          <w:u w:val="single"/>
        </w:rPr>
        <w:t>Worship Skits/Drama Sketches</w:t>
      </w:r>
      <w:r w:rsidRPr="009952AB">
        <w:rPr>
          <w:rFonts w:ascii="Segoe UI" w:eastAsia="Times New Roman" w:hAnsi="Segoe UI" w:cs="Segoe UI"/>
          <w:color w:val="212529"/>
        </w:rPr>
        <w:t xml:space="preserve"> - </w:t>
      </w:r>
      <w:r w:rsidRPr="004651ED">
        <w:rPr>
          <w:rFonts w:ascii="Segoe UI" w:eastAsia="Times New Roman" w:hAnsi="Segoe UI" w:cs="Segoe UI"/>
          <w:color w:val="212529"/>
        </w:rPr>
        <w:t>Usually only about 10 minutes long or less and have a specific message.</w:t>
      </w:r>
    </w:p>
    <w:p w14:paraId="7F9258A5" w14:textId="57390677" w:rsidR="004651ED" w:rsidRPr="009952AB" w:rsidRDefault="004651ED" w:rsidP="009952AB">
      <w:pPr>
        <w:spacing w:after="100" w:afterAutospacing="1"/>
        <w:ind w:left="180"/>
        <w:rPr>
          <w:rFonts w:ascii="Segoe UI" w:eastAsia="Times New Roman" w:hAnsi="Segoe UI" w:cs="Segoe UI"/>
          <w:color w:val="212529"/>
        </w:rPr>
      </w:pPr>
      <w:r w:rsidRPr="004651ED">
        <w:rPr>
          <w:rFonts w:ascii="Segoe UI" w:eastAsia="Times New Roman" w:hAnsi="Segoe UI" w:cs="Segoe UI"/>
          <w:color w:val="212529"/>
        </w:rPr>
        <w:t xml:space="preserve">c. </w:t>
      </w:r>
      <w:r w:rsidRPr="004651ED">
        <w:rPr>
          <w:rFonts w:ascii="Segoe UI" w:eastAsia="Times New Roman" w:hAnsi="Segoe UI" w:cs="Segoe UI"/>
          <w:color w:val="212529"/>
          <w:u w:val="single"/>
        </w:rPr>
        <w:t>Pantomime</w:t>
      </w:r>
      <w:r w:rsidRPr="009952AB">
        <w:rPr>
          <w:rFonts w:ascii="Segoe UI" w:eastAsia="Times New Roman" w:hAnsi="Segoe UI" w:cs="Segoe UI"/>
          <w:color w:val="212529"/>
        </w:rPr>
        <w:t xml:space="preserve"> - </w:t>
      </w:r>
      <w:r w:rsidRPr="004651ED">
        <w:rPr>
          <w:rFonts w:ascii="Segoe UI" w:eastAsia="Times New Roman" w:hAnsi="Segoe UI" w:cs="Segoe UI"/>
          <w:color w:val="212529"/>
        </w:rPr>
        <w:t>The art of telling a story without speech. Can be one person or a group. Can also be put to music as a Human Video.</w:t>
      </w:r>
    </w:p>
    <w:p w14:paraId="3D479655" w14:textId="77777777" w:rsidR="004651ED" w:rsidRPr="004651ED" w:rsidRDefault="004651ED" w:rsidP="009952AB">
      <w:pPr>
        <w:spacing w:after="100" w:afterAutospacing="1"/>
        <w:ind w:left="180"/>
        <w:rPr>
          <w:rFonts w:ascii="Segoe UI" w:eastAsia="Times New Roman" w:hAnsi="Segoe UI" w:cs="Segoe UI"/>
          <w:color w:val="212529"/>
        </w:rPr>
      </w:pPr>
      <w:r w:rsidRPr="004651ED">
        <w:rPr>
          <w:rFonts w:ascii="Segoe UI" w:eastAsia="Times New Roman" w:hAnsi="Segoe UI" w:cs="Segoe UI"/>
          <w:color w:val="212529"/>
        </w:rPr>
        <w:t xml:space="preserve">d. </w:t>
      </w:r>
      <w:r w:rsidRPr="004651ED">
        <w:rPr>
          <w:rFonts w:ascii="Segoe UI" w:eastAsia="Times New Roman" w:hAnsi="Segoe UI" w:cs="Segoe UI"/>
          <w:color w:val="212529"/>
          <w:u w:val="single"/>
        </w:rPr>
        <w:t>Dramatic Reading/monologue, duet, or group</w:t>
      </w:r>
      <w:r w:rsidRPr="009952AB">
        <w:rPr>
          <w:rFonts w:ascii="Segoe UI" w:eastAsia="Times New Roman" w:hAnsi="Segoe UI" w:cs="Segoe UI"/>
          <w:color w:val="212529"/>
        </w:rPr>
        <w:t xml:space="preserve"> - </w:t>
      </w:r>
      <w:r w:rsidRPr="004651ED">
        <w:rPr>
          <w:rFonts w:ascii="Segoe UI" w:eastAsia="Times New Roman" w:hAnsi="Segoe UI" w:cs="Segoe UI"/>
          <w:color w:val="212529"/>
        </w:rPr>
        <w:t>Can be a monologue, duet or group reading using the voice to emphasize and show emotion. </w:t>
      </w:r>
    </w:p>
    <w:p w14:paraId="530AF6BC" w14:textId="291F94A4" w:rsidR="004651ED" w:rsidRPr="009952AB" w:rsidRDefault="004651ED" w:rsidP="009952AB">
      <w:pPr>
        <w:ind w:left="180"/>
        <w:rPr>
          <w:rFonts w:ascii="Segoe UI" w:eastAsia="Times New Roman" w:hAnsi="Segoe UI" w:cs="Segoe UI"/>
          <w:color w:val="212529"/>
        </w:rPr>
      </w:pPr>
      <w:r w:rsidRPr="004651ED">
        <w:rPr>
          <w:rFonts w:ascii="Segoe UI" w:eastAsia="Times New Roman" w:hAnsi="Segoe UI" w:cs="Segoe UI"/>
          <w:color w:val="212529"/>
        </w:rPr>
        <w:t xml:space="preserve">e. </w:t>
      </w:r>
      <w:r w:rsidRPr="004651ED">
        <w:rPr>
          <w:rFonts w:ascii="Segoe UI" w:eastAsia="Times New Roman" w:hAnsi="Segoe UI" w:cs="Segoe UI"/>
          <w:color w:val="212529"/>
          <w:u w:val="single"/>
        </w:rPr>
        <w:t>Musical/Drama</w:t>
      </w:r>
      <w:r w:rsidRPr="009952AB">
        <w:rPr>
          <w:rFonts w:ascii="Segoe UI" w:eastAsia="Times New Roman" w:hAnsi="Segoe UI" w:cs="Segoe UI"/>
          <w:color w:val="212529"/>
        </w:rPr>
        <w:t xml:space="preserve"> - </w:t>
      </w:r>
      <w:r w:rsidRPr="004651ED">
        <w:rPr>
          <w:rFonts w:ascii="Segoe UI" w:eastAsia="Times New Roman" w:hAnsi="Segoe UI" w:cs="Segoe UI"/>
          <w:color w:val="212529"/>
        </w:rPr>
        <w:t>Usually longer than a skit. Could have different acts or scenes. Songs are added to go with the theme.</w:t>
      </w:r>
    </w:p>
    <w:p w14:paraId="0935471A" w14:textId="77777777" w:rsidR="004651ED" w:rsidRDefault="004651ED" w:rsidP="004651ED">
      <w:pPr>
        <w:spacing w:after="100" w:afterAutospacing="1"/>
        <w:rPr>
          <w:rFonts w:ascii="Segoe UI" w:eastAsia="Times New Roman" w:hAnsi="Segoe UI" w:cs="Segoe UI"/>
          <w:b/>
          <w:bCs/>
          <w:color w:val="212529"/>
        </w:rPr>
      </w:pPr>
    </w:p>
    <w:p w14:paraId="77735DDB" w14:textId="3B961F23" w:rsidR="004651ED" w:rsidRDefault="004651ED" w:rsidP="004651ED">
      <w:pPr>
        <w:spacing w:after="100" w:afterAutospacing="1"/>
        <w:rPr>
          <w:rFonts w:ascii="Segoe UI" w:eastAsia="Times New Roman" w:hAnsi="Segoe UI" w:cs="Segoe UI"/>
          <w:b/>
          <w:bCs/>
          <w:color w:val="212529"/>
        </w:rPr>
      </w:pPr>
      <w:r w:rsidRPr="004651ED">
        <w:rPr>
          <w:rFonts w:ascii="Segoe UI" w:eastAsia="Times New Roman" w:hAnsi="Segoe UI" w:cs="Segoe UI"/>
          <w:b/>
          <w:bCs/>
          <w:color w:val="212529"/>
        </w:rPr>
        <w:t>3. Describe how each of these areas of Drama can be used to reach people for God.</w:t>
      </w:r>
    </w:p>
    <w:p w14:paraId="76E3043D" w14:textId="0A64D25E" w:rsidR="004651ED" w:rsidRDefault="004651ED" w:rsidP="004651ED">
      <w:pPr>
        <w:spacing w:after="100" w:afterAutospacing="1"/>
        <w:rPr>
          <w:rFonts w:ascii="Segoe UI" w:eastAsia="Times New Roman" w:hAnsi="Segoe UI" w:cs="Segoe UI"/>
          <w:color w:val="212529"/>
        </w:rPr>
      </w:pPr>
      <w:r w:rsidRPr="004651ED">
        <w:rPr>
          <w:rFonts w:ascii="Segoe UI" w:eastAsia="Times New Roman" w:hAnsi="Segoe UI" w:cs="Segoe UI"/>
          <w:color w:val="212529"/>
        </w:rPr>
        <w:t xml:space="preserve">They can be used in Youth Rallies, Worships, and Youth Groups. Also, for going out to other churches, </w:t>
      </w:r>
      <w:r w:rsidRPr="004651ED">
        <w:rPr>
          <w:rFonts w:ascii="Segoe UI" w:eastAsia="Times New Roman" w:hAnsi="Segoe UI" w:cs="Segoe UI"/>
          <w:color w:val="212529"/>
        </w:rPr>
        <w:t>schools,</w:t>
      </w:r>
      <w:r w:rsidRPr="004651ED">
        <w:rPr>
          <w:rFonts w:ascii="Segoe UI" w:eastAsia="Times New Roman" w:hAnsi="Segoe UI" w:cs="Segoe UI"/>
          <w:color w:val="212529"/>
        </w:rPr>
        <w:t xml:space="preserve"> and youth groups as an outreach.</w:t>
      </w:r>
    </w:p>
    <w:p w14:paraId="58E70FA7" w14:textId="77777777" w:rsidR="009952AB" w:rsidRPr="004651ED" w:rsidRDefault="009952AB" w:rsidP="004651ED">
      <w:pPr>
        <w:spacing w:after="100" w:afterAutospacing="1"/>
        <w:rPr>
          <w:rFonts w:ascii="Segoe UI" w:eastAsia="Times New Roman" w:hAnsi="Segoe UI" w:cs="Segoe UI"/>
          <w:color w:val="212529"/>
          <w:sz w:val="10"/>
          <w:szCs w:val="10"/>
        </w:rPr>
      </w:pPr>
    </w:p>
    <w:p w14:paraId="1FE489E8" w14:textId="77777777" w:rsidR="004651ED" w:rsidRPr="004651ED" w:rsidRDefault="004651ED" w:rsidP="004651ED">
      <w:pPr>
        <w:spacing w:after="100" w:afterAutospacing="1"/>
        <w:rPr>
          <w:rFonts w:ascii="Segoe UI" w:eastAsia="Times New Roman" w:hAnsi="Segoe UI" w:cs="Segoe UI"/>
          <w:color w:val="212529"/>
        </w:rPr>
      </w:pPr>
      <w:r w:rsidRPr="004651ED">
        <w:rPr>
          <w:rFonts w:ascii="Segoe UI" w:eastAsia="Times New Roman" w:hAnsi="Segoe UI" w:cs="Segoe UI"/>
          <w:b/>
          <w:bCs/>
          <w:color w:val="212529"/>
        </w:rPr>
        <w:t>4. Know the following rules for acting:</w:t>
      </w:r>
    </w:p>
    <w:p w14:paraId="1D8B39C3" w14:textId="30C751A8" w:rsidR="004651ED" w:rsidRDefault="004651ED" w:rsidP="009952AB">
      <w:pPr>
        <w:ind w:left="180"/>
        <w:rPr>
          <w:rFonts w:ascii="Segoe UI" w:eastAsia="Times New Roman" w:hAnsi="Segoe UI" w:cs="Segoe UI"/>
          <w:color w:val="212529"/>
        </w:rPr>
      </w:pPr>
      <w:r w:rsidRPr="004651ED">
        <w:rPr>
          <w:rFonts w:ascii="Segoe UI" w:eastAsia="Times New Roman" w:hAnsi="Segoe UI" w:cs="Segoe UI"/>
          <w:color w:val="212529"/>
        </w:rPr>
        <w:t>a. Never turn your back to the audience</w:t>
      </w:r>
    </w:p>
    <w:p w14:paraId="69946B07" w14:textId="77777777" w:rsidR="004651ED" w:rsidRPr="004651ED" w:rsidRDefault="004651ED" w:rsidP="009952AB">
      <w:pPr>
        <w:ind w:left="180"/>
        <w:rPr>
          <w:rFonts w:ascii="Segoe UI" w:eastAsia="Times New Roman" w:hAnsi="Segoe UI" w:cs="Segoe UI"/>
          <w:color w:val="212529"/>
          <w:sz w:val="16"/>
          <w:szCs w:val="16"/>
        </w:rPr>
      </w:pPr>
    </w:p>
    <w:p w14:paraId="0133B553" w14:textId="7DDAD2F1" w:rsidR="004651ED" w:rsidRDefault="004651ED" w:rsidP="009952AB">
      <w:pPr>
        <w:ind w:left="180"/>
        <w:rPr>
          <w:rFonts w:ascii="Segoe UI" w:eastAsia="Times New Roman" w:hAnsi="Segoe UI" w:cs="Segoe UI"/>
          <w:color w:val="212529"/>
        </w:rPr>
      </w:pPr>
      <w:r w:rsidRPr="004651ED">
        <w:rPr>
          <w:rFonts w:ascii="Segoe UI" w:eastAsia="Times New Roman" w:hAnsi="Segoe UI" w:cs="Segoe UI"/>
          <w:color w:val="212529"/>
        </w:rPr>
        <w:t>b. Speak slow during a line and fast between the line (no dead space between characters speaking)</w:t>
      </w:r>
    </w:p>
    <w:p w14:paraId="4EDB5ADD" w14:textId="77777777" w:rsidR="004651ED" w:rsidRPr="004651ED" w:rsidRDefault="004651ED" w:rsidP="009952AB">
      <w:pPr>
        <w:ind w:left="180"/>
        <w:rPr>
          <w:rFonts w:ascii="Segoe UI" w:eastAsia="Times New Roman" w:hAnsi="Segoe UI" w:cs="Segoe UI"/>
          <w:color w:val="212529"/>
        </w:rPr>
      </w:pPr>
    </w:p>
    <w:p w14:paraId="37BFEF92" w14:textId="24075D8B" w:rsidR="004651ED" w:rsidRDefault="004651ED" w:rsidP="009952AB">
      <w:pPr>
        <w:ind w:left="180"/>
        <w:rPr>
          <w:rFonts w:ascii="Segoe UI" w:eastAsia="Times New Roman" w:hAnsi="Segoe UI" w:cs="Segoe UI"/>
          <w:color w:val="212529"/>
        </w:rPr>
      </w:pPr>
      <w:r w:rsidRPr="004651ED">
        <w:rPr>
          <w:rFonts w:ascii="Segoe UI" w:eastAsia="Times New Roman" w:hAnsi="Segoe UI" w:cs="Segoe UI"/>
          <w:color w:val="212529"/>
        </w:rPr>
        <w:t>c. Enunciate and pronounce words clearly (unless it states differently in the stage directions)</w:t>
      </w:r>
    </w:p>
    <w:p w14:paraId="499C7131" w14:textId="77777777" w:rsidR="009952AB" w:rsidRPr="004651ED" w:rsidRDefault="009952AB" w:rsidP="009952AB">
      <w:pPr>
        <w:ind w:left="180"/>
        <w:rPr>
          <w:rFonts w:ascii="Segoe UI" w:eastAsia="Times New Roman" w:hAnsi="Segoe UI" w:cs="Segoe UI"/>
          <w:color w:val="212529"/>
          <w:sz w:val="16"/>
          <w:szCs w:val="16"/>
        </w:rPr>
      </w:pPr>
    </w:p>
    <w:p w14:paraId="59567347" w14:textId="5039BF1A" w:rsidR="004651ED" w:rsidRDefault="004651ED" w:rsidP="009952AB">
      <w:pPr>
        <w:ind w:left="180"/>
        <w:rPr>
          <w:rFonts w:ascii="Segoe UI" w:eastAsia="Times New Roman" w:hAnsi="Segoe UI" w:cs="Segoe UI"/>
          <w:color w:val="212529"/>
        </w:rPr>
      </w:pPr>
      <w:r w:rsidRPr="004651ED">
        <w:rPr>
          <w:rFonts w:ascii="Segoe UI" w:eastAsia="Times New Roman" w:hAnsi="Segoe UI" w:cs="Segoe UI"/>
          <w:color w:val="212529"/>
        </w:rPr>
        <w:t>d. No dairy products or sweets (chocolate, soda pop) before speaking lines or singing</w:t>
      </w:r>
    </w:p>
    <w:p w14:paraId="52653B16" w14:textId="77777777" w:rsidR="004651ED" w:rsidRPr="004651ED" w:rsidRDefault="004651ED" w:rsidP="009952AB">
      <w:pPr>
        <w:ind w:left="180"/>
        <w:rPr>
          <w:rFonts w:ascii="Segoe UI" w:eastAsia="Times New Roman" w:hAnsi="Segoe UI" w:cs="Segoe UI"/>
          <w:color w:val="212529"/>
          <w:sz w:val="16"/>
          <w:szCs w:val="16"/>
        </w:rPr>
      </w:pPr>
    </w:p>
    <w:p w14:paraId="64915BC8" w14:textId="10989163" w:rsidR="004651ED" w:rsidRDefault="004651ED" w:rsidP="009952AB">
      <w:pPr>
        <w:ind w:left="180"/>
        <w:rPr>
          <w:rFonts w:ascii="Segoe UI" w:eastAsia="Times New Roman" w:hAnsi="Segoe UI" w:cs="Segoe UI"/>
          <w:color w:val="212529"/>
        </w:rPr>
      </w:pPr>
      <w:r w:rsidRPr="004651ED">
        <w:rPr>
          <w:rFonts w:ascii="Segoe UI" w:eastAsia="Times New Roman" w:hAnsi="Segoe UI" w:cs="Segoe UI"/>
          <w:color w:val="212529"/>
        </w:rPr>
        <w:t>e. Keep in character (don't laugh or smile unless stated in stage directions)</w:t>
      </w:r>
    </w:p>
    <w:p w14:paraId="480E4700" w14:textId="77777777" w:rsidR="004651ED" w:rsidRPr="004651ED" w:rsidRDefault="004651ED" w:rsidP="009952AB">
      <w:pPr>
        <w:ind w:left="180"/>
        <w:rPr>
          <w:rFonts w:ascii="Segoe UI" w:eastAsia="Times New Roman" w:hAnsi="Segoe UI" w:cs="Segoe UI"/>
          <w:color w:val="212529"/>
          <w:sz w:val="16"/>
          <w:szCs w:val="16"/>
        </w:rPr>
      </w:pPr>
    </w:p>
    <w:p w14:paraId="377B0490" w14:textId="66C6A224" w:rsidR="004651ED" w:rsidRDefault="004651ED" w:rsidP="009952AB">
      <w:pPr>
        <w:ind w:left="180"/>
        <w:rPr>
          <w:rFonts w:ascii="Segoe UI" w:eastAsia="Times New Roman" w:hAnsi="Segoe UI" w:cs="Segoe UI"/>
          <w:color w:val="212529"/>
        </w:rPr>
      </w:pPr>
      <w:r w:rsidRPr="004651ED">
        <w:rPr>
          <w:rFonts w:ascii="Segoe UI" w:eastAsia="Times New Roman" w:hAnsi="Segoe UI" w:cs="Segoe UI"/>
          <w:color w:val="212529"/>
        </w:rPr>
        <w:t>f. Stay in your space (unless stated to move in stage directions)</w:t>
      </w:r>
    </w:p>
    <w:p w14:paraId="6D47226E" w14:textId="77777777" w:rsidR="004651ED" w:rsidRPr="004651ED" w:rsidRDefault="004651ED" w:rsidP="009952AB">
      <w:pPr>
        <w:ind w:left="180"/>
        <w:rPr>
          <w:rFonts w:ascii="Segoe UI" w:eastAsia="Times New Roman" w:hAnsi="Segoe UI" w:cs="Segoe UI"/>
          <w:color w:val="212529"/>
          <w:sz w:val="16"/>
          <w:szCs w:val="16"/>
        </w:rPr>
      </w:pPr>
    </w:p>
    <w:p w14:paraId="056ADA4A" w14:textId="5D00D09E" w:rsidR="004651ED" w:rsidRDefault="004651ED" w:rsidP="009952AB">
      <w:pPr>
        <w:ind w:left="180"/>
        <w:rPr>
          <w:rFonts w:ascii="Segoe UI" w:eastAsia="Times New Roman" w:hAnsi="Segoe UI" w:cs="Segoe UI"/>
          <w:color w:val="212529"/>
        </w:rPr>
      </w:pPr>
      <w:r w:rsidRPr="004651ED">
        <w:rPr>
          <w:rFonts w:ascii="Segoe UI" w:eastAsia="Times New Roman" w:hAnsi="Segoe UI" w:cs="Segoe UI"/>
          <w:color w:val="212529"/>
        </w:rPr>
        <w:t>g. Do not block other characters from the audience</w:t>
      </w:r>
    </w:p>
    <w:p w14:paraId="03502494" w14:textId="77777777" w:rsidR="004651ED" w:rsidRPr="004651ED" w:rsidRDefault="004651ED" w:rsidP="009952AB">
      <w:pPr>
        <w:ind w:left="180"/>
        <w:rPr>
          <w:rFonts w:ascii="Segoe UI" w:eastAsia="Times New Roman" w:hAnsi="Segoe UI" w:cs="Segoe UI"/>
          <w:color w:val="212529"/>
          <w:sz w:val="16"/>
          <w:szCs w:val="16"/>
        </w:rPr>
      </w:pPr>
    </w:p>
    <w:p w14:paraId="6F44F16B" w14:textId="3497F9D0" w:rsidR="004651ED" w:rsidRDefault="004651ED" w:rsidP="009952AB">
      <w:pPr>
        <w:ind w:left="180"/>
        <w:rPr>
          <w:rFonts w:ascii="Segoe UI" w:eastAsia="Times New Roman" w:hAnsi="Segoe UI" w:cs="Segoe UI"/>
          <w:color w:val="212529"/>
        </w:rPr>
      </w:pPr>
      <w:r w:rsidRPr="004651ED">
        <w:rPr>
          <w:rFonts w:ascii="Segoe UI" w:eastAsia="Times New Roman" w:hAnsi="Segoe UI" w:cs="Segoe UI"/>
          <w:color w:val="212529"/>
        </w:rPr>
        <w:t>h. Use your hands and eyes</w:t>
      </w:r>
    </w:p>
    <w:p w14:paraId="4557754F" w14:textId="77777777" w:rsidR="004651ED" w:rsidRPr="004651ED" w:rsidRDefault="004651ED" w:rsidP="009952AB">
      <w:pPr>
        <w:ind w:left="180"/>
        <w:rPr>
          <w:rFonts w:ascii="Segoe UI" w:eastAsia="Times New Roman" w:hAnsi="Segoe UI" w:cs="Segoe UI"/>
          <w:color w:val="212529"/>
          <w:sz w:val="16"/>
          <w:szCs w:val="16"/>
        </w:rPr>
      </w:pPr>
    </w:p>
    <w:p w14:paraId="42EE79FA" w14:textId="473C32E3" w:rsidR="004651ED" w:rsidRDefault="004651ED" w:rsidP="009952AB">
      <w:pPr>
        <w:ind w:left="180"/>
        <w:rPr>
          <w:rFonts w:ascii="Segoe UI" w:eastAsia="Times New Roman" w:hAnsi="Segoe UI" w:cs="Segoe UI"/>
          <w:color w:val="212529"/>
        </w:rPr>
      </w:pPr>
      <w:r w:rsidRPr="004651ED">
        <w:rPr>
          <w:rFonts w:ascii="Segoe UI" w:eastAsia="Times New Roman" w:hAnsi="Segoe UI" w:cs="Segoe UI"/>
          <w:color w:val="212529"/>
        </w:rPr>
        <w:t>i. There is no such thing as over acting</w:t>
      </w:r>
    </w:p>
    <w:p w14:paraId="6B790A79" w14:textId="77777777" w:rsidR="004651ED" w:rsidRPr="004651ED" w:rsidRDefault="004651ED" w:rsidP="009952AB">
      <w:pPr>
        <w:ind w:left="180"/>
        <w:rPr>
          <w:rFonts w:ascii="Segoe UI" w:eastAsia="Times New Roman" w:hAnsi="Segoe UI" w:cs="Segoe UI"/>
          <w:color w:val="212529"/>
          <w:sz w:val="16"/>
          <w:szCs w:val="16"/>
        </w:rPr>
      </w:pPr>
    </w:p>
    <w:p w14:paraId="51CA3912" w14:textId="77777777" w:rsidR="004651ED" w:rsidRPr="004651ED" w:rsidRDefault="004651ED" w:rsidP="009952AB">
      <w:pPr>
        <w:ind w:left="180"/>
        <w:rPr>
          <w:rFonts w:ascii="Segoe UI" w:eastAsia="Times New Roman" w:hAnsi="Segoe UI" w:cs="Segoe UI"/>
          <w:color w:val="212529"/>
        </w:rPr>
      </w:pPr>
      <w:r w:rsidRPr="004651ED">
        <w:rPr>
          <w:rFonts w:ascii="Segoe UI" w:eastAsia="Times New Roman" w:hAnsi="Segoe UI" w:cs="Segoe UI"/>
          <w:color w:val="212529"/>
        </w:rPr>
        <w:t>j. Nothing blocking your mouth (gum, etc. Unless otherwise directed)</w:t>
      </w:r>
    </w:p>
    <w:p w14:paraId="7769B0BD" w14:textId="77777777" w:rsidR="004651ED" w:rsidRDefault="004651ED" w:rsidP="004651ED">
      <w:pPr>
        <w:spacing w:after="100" w:afterAutospacing="1"/>
        <w:rPr>
          <w:rFonts w:ascii="Segoe UI" w:eastAsia="Times New Roman" w:hAnsi="Segoe UI" w:cs="Segoe UI"/>
          <w:b/>
          <w:bCs/>
          <w:color w:val="212529"/>
        </w:rPr>
      </w:pPr>
    </w:p>
    <w:p w14:paraId="55FC4BCB" w14:textId="77E716FC" w:rsidR="004651ED" w:rsidRPr="004651ED" w:rsidRDefault="004651ED" w:rsidP="004651ED">
      <w:pPr>
        <w:spacing w:after="100" w:afterAutospacing="1"/>
        <w:rPr>
          <w:rFonts w:ascii="Segoe UI" w:eastAsia="Times New Roman" w:hAnsi="Segoe UI" w:cs="Segoe UI"/>
          <w:color w:val="212529"/>
        </w:rPr>
      </w:pPr>
      <w:r w:rsidRPr="004651ED">
        <w:rPr>
          <w:rFonts w:ascii="Segoe UI" w:eastAsia="Times New Roman" w:hAnsi="Segoe UI" w:cs="Segoe UI"/>
          <w:b/>
          <w:bCs/>
          <w:color w:val="212529"/>
        </w:rPr>
        <w:t>5. Know and understand why the following rules for pantomiming are important. Practice these rules to a simple Bible story.</w:t>
      </w:r>
    </w:p>
    <w:p w14:paraId="4AF485EF" w14:textId="77777777" w:rsidR="004651ED" w:rsidRPr="004651ED" w:rsidRDefault="004651ED" w:rsidP="009952AB">
      <w:pPr>
        <w:ind w:left="180"/>
        <w:rPr>
          <w:rFonts w:ascii="Segoe UI" w:eastAsia="Times New Roman" w:hAnsi="Segoe UI" w:cs="Segoe UI"/>
          <w:color w:val="212529"/>
        </w:rPr>
      </w:pPr>
      <w:r w:rsidRPr="004651ED">
        <w:rPr>
          <w:rFonts w:ascii="Segoe UI" w:eastAsia="Times New Roman" w:hAnsi="Segoe UI" w:cs="Segoe UI"/>
          <w:color w:val="212529"/>
        </w:rPr>
        <w:t>a. Pantomiming used as an outreach ministry should never be a guessing game. It should clearly state the theme.</w:t>
      </w:r>
    </w:p>
    <w:p w14:paraId="4D676E05" w14:textId="77777777" w:rsidR="004651ED" w:rsidRPr="004651ED" w:rsidRDefault="004651ED" w:rsidP="009952AB">
      <w:pPr>
        <w:ind w:left="180"/>
        <w:rPr>
          <w:rFonts w:ascii="Segoe UI" w:eastAsia="Times New Roman" w:hAnsi="Segoe UI" w:cs="Segoe UI"/>
          <w:color w:val="212529"/>
        </w:rPr>
      </w:pPr>
    </w:p>
    <w:p w14:paraId="21C2FDD7" w14:textId="712C5936" w:rsidR="004651ED" w:rsidRPr="004651ED" w:rsidRDefault="004651ED" w:rsidP="009952AB">
      <w:pPr>
        <w:ind w:left="180"/>
        <w:rPr>
          <w:rFonts w:ascii="Segoe UI" w:eastAsia="Times New Roman" w:hAnsi="Segoe UI" w:cs="Segoe UI"/>
          <w:color w:val="212529"/>
        </w:rPr>
      </w:pPr>
      <w:r w:rsidRPr="004651ED">
        <w:rPr>
          <w:rFonts w:ascii="Segoe UI" w:eastAsia="Times New Roman" w:hAnsi="Segoe UI" w:cs="Segoe UI"/>
          <w:color w:val="212529"/>
        </w:rPr>
        <w:t>b. It is important to remember that in dramatic work, the thought comes first. Let your eyes respond first, then the rest of your face and head, and finally, the rest of your body. This is called motivated sequence.</w:t>
      </w:r>
    </w:p>
    <w:p w14:paraId="267785E1" w14:textId="77777777" w:rsidR="004651ED" w:rsidRPr="004651ED" w:rsidRDefault="004651ED" w:rsidP="009952AB">
      <w:pPr>
        <w:ind w:left="180"/>
        <w:rPr>
          <w:rFonts w:ascii="Segoe UI" w:eastAsia="Times New Roman" w:hAnsi="Segoe UI" w:cs="Segoe UI"/>
          <w:color w:val="212529"/>
        </w:rPr>
      </w:pPr>
    </w:p>
    <w:p w14:paraId="5090D6AE" w14:textId="13F483F8" w:rsidR="004651ED" w:rsidRPr="004651ED" w:rsidRDefault="004651ED" w:rsidP="009952AB">
      <w:pPr>
        <w:ind w:left="180"/>
        <w:rPr>
          <w:rFonts w:ascii="Segoe UI" w:eastAsia="Times New Roman" w:hAnsi="Segoe UI" w:cs="Segoe UI"/>
          <w:color w:val="212529"/>
        </w:rPr>
      </w:pPr>
      <w:r w:rsidRPr="004651ED">
        <w:rPr>
          <w:rFonts w:ascii="Segoe UI" w:eastAsia="Times New Roman" w:hAnsi="Segoe UI" w:cs="Segoe UI"/>
          <w:color w:val="212529"/>
        </w:rPr>
        <w:t>c. Your actions should always be simple and clear cut.</w:t>
      </w:r>
    </w:p>
    <w:p w14:paraId="0F266A41" w14:textId="77777777" w:rsidR="004651ED" w:rsidRPr="004651ED" w:rsidRDefault="004651ED" w:rsidP="009952AB">
      <w:pPr>
        <w:ind w:left="180"/>
        <w:rPr>
          <w:rFonts w:ascii="Segoe UI" w:eastAsia="Times New Roman" w:hAnsi="Segoe UI" w:cs="Segoe UI"/>
          <w:color w:val="212529"/>
        </w:rPr>
      </w:pPr>
    </w:p>
    <w:p w14:paraId="5F88A62E" w14:textId="5257D8D6" w:rsidR="004651ED" w:rsidRPr="004651ED" w:rsidRDefault="004651ED" w:rsidP="009952AB">
      <w:pPr>
        <w:ind w:left="180"/>
        <w:rPr>
          <w:rFonts w:ascii="Segoe UI" w:eastAsia="Times New Roman" w:hAnsi="Segoe UI" w:cs="Segoe UI"/>
          <w:color w:val="212529"/>
        </w:rPr>
      </w:pPr>
      <w:r w:rsidRPr="004651ED">
        <w:rPr>
          <w:rFonts w:ascii="Segoe UI" w:eastAsia="Times New Roman" w:hAnsi="Segoe UI" w:cs="Segoe UI"/>
          <w:color w:val="212529"/>
        </w:rPr>
        <w:t>d. Every movement and expression should always be visible.</w:t>
      </w:r>
    </w:p>
    <w:p w14:paraId="1E238E22" w14:textId="77777777" w:rsidR="004651ED" w:rsidRPr="004651ED" w:rsidRDefault="004651ED" w:rsidP="009952AB">
      <w:pPr>
        <w:ind w:left="180"/>
        <w:rPr>
          <w:rFonts w:ascii="Segoe UI" w:eastAsia="Times New Roman" w:hAnsi="Segoe UI" w:cs="Segoe UI"/>
          <w:color w:val="212529"/>
        </w:rPr>
      </w:pPr>
    </w:p>
    <w:p w14:paraId="185C0BCE" w14:textId="4FC6F14A" w:rsidR="004651ED" w:rsidRPr="004651ED" w:rsidRDefault="004651ED" w:rsidP="009952AB">
      <w:pPr>
        <w:ind w:left="180"/>
        <w:rPr>
          <w:rFonts w:ascii="Segoe UI" w:eastAsia="Times New Roman" w:hAnsi="Segoe UI" w:cs="Segoe UI"/>
          <w:color w:val="212529"/>
        </w:rPr>
      </w:pPr>
      <w:r w:rsidRPr="004651ED">
        <w:rPr>
          <w:rFonts w:ascii="Segoe UI" w:eastAsia="Times New Roman" w:hAnsi="Segoe UI" w:cs="Segoe UI"/>
          <w:color w:val="212529"/>
        </w:rPr>
        <w:t>e. There should be a reason to every gesture or movement.</w:t>
      </w:r>
    </w:p>
    <w:p w14:paraId="73C76E2E" w14:textId="77777777" w:rsidR="004651ED" w:rsidRPr="004651ED" w:rsidRDefault="004651ED" w:rsidP="009952AB">
      <w:pPr>
        <w:ind w:left="180"/>
        <w:rPr>
          <w:rFonts w:ascii="Segoe UI" w:eastAsia="Times New Roman" w:hAnsi="Segoe UI" w:cs="Segoe UI"/>
          <w:color w:val="212529"/>
        </w:rPr>
      </w:pPr>
    </w:p>
    <w:p w14:paraId="1E3D9031" w14:textId="5510778E" w:rsidR="004651ED" w:rsidRPr="004651ED" w:rsidRDefault="004651ED" w:rsidP="009952AB">
      <w:pPr>
        <w:ind w:left="180"/>
        <w:rPr>
          <w:rFonts w:ascii="Segoe UI" w:eastAsia="Times New Roman" w:hAnsi="Segoe UI" w:cs="Segoe UI"/>
          <w:color w:val="212529"/>
        </w:rPr>
      </w:pPr>
      <w:r w:rsidRPr="004651ED">
        <w:rPr>
          <w:rFonts w:ascii="Segoe UI" w:eastAsia="Times New Roman" w:hAnsi="Segoe UI" w:cs="Segoe UI"/>
          <w:color w:val="212529"/>
        </w:rPr>
        <w:t>f. Only one gesture or movement should be made at a time.</w:t>
      </w:r>
    </w:p>
    <w:p w14:paraId="1A1B9F9F" w14:textId="77777777" w:rsidR="004651ED" w:rsidRPr="004651ED" w:rsidRDefault="004651ED" w:rsidP="009952AB">
      <w:pPr>
        <w:ind w:left="180"/>
        <w:rPr>
          <w:rFonts w:ascii="Segoe UI" w:eastAsia="Times New Roman" w:hAnsi="Segoe UI" w:cs="Segoe UI"/>
          <w:color w:val="212529"/>
        </w:rPr>
      </w:pPr>
    </w:p>
    <w:p w14:paraId="3AD15DAD" w14:textId="44DAD49F" w:rsidR="004651ED" w:rsidRPr="004651ED" w:rsidRDefault="004651ED" w:rsidP="009952AB">
      <w:pPr>
        <w:ind w:left="180"/>
        <w:rPr>
          <w:rFonts w:ascii="Segoe UI" w:eastAsia="Times New Roman" w:hAnsi="Segoe UI" w:cs="Segoe UI"/>
          <w:color w:val="212529"/>
        </w:rPr>
      </w:pPr>
      <w:r w:rsidRPr="004651ED">
        <w:rPr>
          <w:rFonts w:ascii="Segoe UI" w:eastAsia="Times New Roman" w:hAnsi="Segoe UI" w:cs="Segoe UI"/>
          <w:color w:val="212529"/>
        </w:rPr>
        <w:t>g. Rehearse until you have created a clear-cut characterization.</w:t>
      </w:r>
    </w:p>
    <w:p w14:paraId="31B88785" w14:textId="77777777" w:rsidR="004651ED" w:rsidRDefault="004651ED" w:rsidP="004651ED">
      <w:pPr>
        <w:spacing w:after="100" w:afterAutospacing="1"/>
        <w:rPr>
          <w:rFonts w:ascii="Segoe UI" w:eastAsia="Times New Roman" w:hAnsi="Segoe UI" w:cs="Segoe UI"/>
          <w:b/>
          <w:bCs/>
          <w:color w:val="212529"/>
        </w:rPr>
      </w:pPr>
    </w:p>
    <w:p w14:paraId="0D038054" w14:textId="2CAE31C8" w:rsidR="004651ED" w:rsidRPr="004651ED" w:rsidRDefault="004651ED" w:rsidP="004651ED">
      <w:pPr>
        <w:spacing w:after="100" w:afterAutospacing="1"/>
        <w:rPr>
          <w:rFonts w:ascii="Segoe UI" w:eastAsia="Times New Roman" w:hAnsi="Segoe UI" w:cs="Segoe UI"/>
          <w:color w:val="212529"/>
        </w:rPr>
      </w:pPr>
      <w:r w:rsidRPr="004651ED">
        <w:rPr>
          <w:rFonts w:ascii="Segoe UI" w:eastAsia="Times New Roman" w:hAnsi="Segoe UI" w:cs="Segoe UI"/>
          <w:b/>
          <w:bCs/>
          <w:color w:val="212529"/>
        </w:rPr>
        <w:t>6. Know the following acting terminology:</w:t>
      </w:r>
    </w:p>
    <w:p w14:paraId="48F16263" w14:textId="77777777" w:rsidR="004651ED" w:rsidRPr="004651ED" w:rsidRDefault="004651ED" w:rsidP="009952AB">
      <w:pPr>
        <w:spacing w:after="100" w:afterAutospacing="1"/>
        <w:ind w:left="180"/>
        <w:rPr>
          <w:rFonts w:ascii="Segoe UI" w:eastAsia="Times New Roman" w:hAnsi="Segoe UI" w:cs="Segoe UI"/>
          <w:color w:val="212529"/>
        </w:rPr>
      </w:pPr>
      <w:r w:rsidRPr="004651ED">
        <w:rPr>
          <w:rFonts w:ascii="Segoe UI" w:eastAsia="Times New Roman" w:hAnsi="Segoe UI" w:cs="Segoe UI"/>
          <w:color w:val="212529"/>
        </w:rPr>
        <w:t xml:space="preserve">a. </w:t>
      </w:r>
      <w:r w:rsidRPr="004651ED">
        <w:rPr>
          <w:rFonts w:ascii="Segoe UI" w:eastAsia="Times New Roman" w:hAnsi="Segoe UI" w:cs="Segoe UI"/>
          <w:color w:val="212529"/>
          <w:u w:val="single"/>
        </w:rPr>
        <w:t>Ad-lib</w:t>
      </w:r>
      <w:r>
        <w:rPr>
          <w:rFonts w:ascii="Segoe UI" w:eastAsia="Times New Roman" w:hAnsi="Segoe UI" w:cs="Segoe UI"/>
          <w:color w:val="212529"/>
        </w:rPr>
        <w:t xml:space="preserve"> - </w:t>
      </w:r>
      <w:r w:rsidRPr="004651ED">
        <w:rPr>
          <w:rFonts w:ascii="Segoe UI" w:eastAsia="Times New Roman" w:hAnsi="Segoe UI" w:cs="Segoe UI"/>
          <w:color w:val="212529"/>
        </w:rPr>
        <w:t>To make up stage business or conversation.</w:t>
      </w:r>
    </w:p>
    <w:p w14:paraId="5A5EDF1F" w14:textId="6F585B2F" w:rsidR="004651ED" w:rsidRPr="004651ED" w:rsidRDefault="004651ED" w:rsidP="009952AB">
      <w:pPr>
        <w:ind w:left="180"/>
        <w:rPr>
          <w:rFonts w:ascii="Segoe UI" w:eastAsia="Times New Roman" w:hAnsi="Segoe UI" w:cs="Segoe UI"/>
          <w:color w:val="212529"/>
        </w:rPr>
      </w:pPr>
    </w:p>
    <w:p w14:paraId="04A2827B" w14:textId="1F4C9334" w:rsidR="004651ED" w:rsidRPr="004651ED" w:rsidRDefault="004651ED" w:rsidP="009952AB">
      <w:pPr>
        <w:spacing w:after="100" w:afterAutospacing="1"/>
        <w:ind w:left="180"/>
        <w:rPr>
          <w:rFonts w:ascii="Segoe UI" w:eastAsia="Times New Roman" w:hAnsi="Segoe UI" w:cs="Segoe UI"/>
          <w:color w:val="212529"/>
        </w:rPr>
      </w:pPr>
      <w:r w:rsidRPr="004651ED">
        <w:rPr>
          <w:rFonts w:ascii="Segoe UI" w:eastAsia="Times New Roman" w:hAnsi="Segoe UI" w:cs="Segoe UI"/>
          <w:color w:val="212529"/>
        </w:rPr>
        <w:lastRenderedPageBreak/>
        <w:t xml:space="preserve">b. </w:t>
      </w:r>
      <w:r w:rsidRPr="004651ED">
        <w:rPr>
          <w:rFonts w:ascii="Segoe UI" w:eastAsia="Times New Roman" w:hAnsi="Segoe UI" w:cs="Segoe UI"/>
          <w:color w:val="212529"/>
          <w:u w:val="single"/>
        </w:rPr>
        <w:t>Backstage</w:t>
      </w:r>
      <w:r>
        <w:rPr>
          <w:rFonts w:ascii="Segoe UI" w:eastAsia="Times New Roman" w:hAnsi="Segoe UI" w:cs="Segoe UI"/>
          <w:color w:val="212529"/>
        </w:rPr>
        <w:t xml:space="preserve"> - </w:t>
      </w:r>
      <w:r w:rsidRPr="004651ED">
        <w:rPr>
          <w:rFonts w:ascii="Segoe UI" w:eastAsia="Times New Roman" w:hAnsi="Segoe UI" w:cs="Segoe UI"/>
          <w:color w:val="212529"/>
        </w:rPr>
        <w:t>The area behind the stage. This part of the stage is invisible to an audience.</w:t>
      </w:r>
    </w:p>
    <w:p w14:paraId="69745078" w14:textId="7AB5E688" w:rsidR="004651ED" w:rsidRPr="004651ED" w:rsidRDefault="004651ED" w:rsidP="009952AB">
      <w:pPr>
        <w:ind w:left="180"/>
        <w:rPr>
          <w:rFonts w:ascii="Segoe UI" w:eastAsia="Times New Roman" w:hAnsi="Segoe UI" w:cs="Segoe UI"/>
          <w:color w:val="212529"/>
        </w:rPr>
      </w:pPr>
      <w:r w:rsidRPr="004651ED">
        <w:rPr>
          <w:rFonts w:ascii="Segoe UI" w:eastAsia="Times New Roman" w:hAnsi="Segoe UI" w:cs="Segoe UI"/>
          <w:color w:val="212529"/>
        </w:rPr>
        <w:t xml:space="preserve">c. </w:t>
      </w:r>
      <w:r w:rsidRPr="004651ED">
        <w:rPr>
          <w:rFonts w:ascii="Segoe UI" w:eastAsia="Times New Roman" w:hAnsi="Segoe UI" w:cs="Segoe UI"/>
          <w:color w:val="212529"/>
          <w:u w:val="single"/>
        </w:rPr>
        <w:t>Cross</w:t>
      </w:r>
      <w:r w:rsidR="000E4AA0">
        <w:rPr>
          <w:rFonts w:ascii="Segoe UI" w:eastAsia="Times New Roman" w:hAnsi="Segoe UI" w:cs="Segoe UI"/>
          <w:color w:val="212529"/>
        </w:rPr>
        <w:t xml:space="preserve"> - </w:t>
      </w:r>
      <w:r w:rsidR="000E4AA0" w:rsidRPr="004651ED">
        <w:rPr>
          <w:rFonts w:ascii="Segoe UI" w:eastAsia="Times New Roman" w:hAnsi="Segoe UI" w:cs="Segoe UI"/>
          <w:color w:val="212529"/>
        </w:rPr>
        <w:t>The movement by an actor from one location to another onstage.</w:t>
      </w:r>
    </w:p>
    <w:p w14:paraId="45C75A3C" w14:textId="77777777" w:rsidR="000E4AA0" w:rsidRDefault="000E4AA0" w:rsidP="009952AB">
      <w:pPr>
        <w:ind w:left="180"/>
        <w:rPr>
          <w:rFonts w:ascii="Segoe UI" w:eastAsia="Times New Roman" w:hAnsi="Segoe UI" w:cs="Segoe UI"/>
          <w:color w:val="212529"/>
        </w:rPr>
      </w:pPr>
    </w:p>
    <w:p w14:paraId="4CE7A488" w14:textId="1F4E0D01" w:rsidR="000E4AA0" w:rsidRDefault="004651ED" w:rsidP="009952AB">
      <w:pPr>
        <w:ind w:left="180"/>
        <w:rPr>
          <w:rFonts w:ascii="Segoe UI" w:eastAsia="Times New Roman" w:hAnsi="Segoe UI" w:cs="Segoe UI"/>
          <w:color w:val="212529"/>
        </w:rPr>
      </w:pPr>
      <w:r w:rsidRPr="004651ED">
        <w:rPr>
          <w:rFonts w:ascii="Segoe UI" w:eastAsia="Times New Roman" w:hAnsi="Segoe UI" w:cs="Segoe UI"/>
          <w:color w:val="212529"/>
        </w:rPr>
        <w:t xml:space="preserve">d. </w:t>
      </w:r>
      <w:r w:rsidRPr="004651ED">
        <w:rPr>
          <w:rFonts w:ascii="Segoe UI" w:eastAsia="Times New Roman" w:hAnsi="Segoe UI" w:cs="Segoe UI"/>
          <w:color w:val="212529"/>
          <w:u w:val="single"/>
        </w:rPr>
        <w:t>Cue</w:t>
      </w:r>
      <w:r w:rsidR="000E4AA0">
        <w:rPr>
          <w:rFonts w:ascii="Segoe UI" w:eastAsia="Times New Roman" w:hAnsi="Segoe UI" w:cs="Segoe UI"/>
          <w:color w:val="212529"/>
        </w:rPr>
        <w:t xml:space="preserve"> - </w:t>
      </w:r>
      <w:r w:rsidR="000E4AA0" w:rsidRPr="004651ED">
        <w:rPr>
          <w:rFonts w:ascii="Segoe UI" w:eastAsia="Times New Roman" w:hAnsi="Segoe UI" w:cs="Segoe UI"/>
          <w:color w:val="212529"/>
        </w:rPr>
        <w:t>An action or event that is a signal for somebody to do something.</w:t>
      </w:r>
    </w:p>
    <w:p w14:paraId="1055A640" w14:textId="77777777" w:rsidR="000E4AA0" w:rsidRDefault="000E4AA0" w:rsidP="009952AB">
      <w:pPr>
        <w:ind w:left="180"/>
        <w:rPr>
          <w:rFonts w:ascii="Segoe UI" w:eastAsia="Times New Roman" w:hAnsi="Segoe UI" w:cs="Segoe UI"/>
          <w:color w:val="212529"/>
        </w:rPr>
      </w:pPr>
    </w:p>
    <w:p w14:paraId="66E9A71F" w14:textId="6D9FE366" w:rsidR="004651ED" w:rsidRPr="004651ED" w:rsidRDefault="004651ED" w:rsidP="009952AB">
      <w:pPr>
        <w:spacing w:after="100" w:afterAutospacing="1"/>
        <w:ind w:left="180"/>
        <w:rPr>
          <w:rFonts w:ascii="Segoe UI" w:eastAsia="Times New Roman" w:hAnsi="Segoe UI" w:cs="Segoe UI"/>
          <w:color w:val="212529"/>
        </w:rPr>
      </w:pPr>
      <w:r w:rsidRPr="004651ED">
        <w:rPr>
          <w:rFonts w:ascii="Segoe UI" w:eastAsia="Times New Roman" w:hAnsi="Segoe UI" w:cs="Segoe UI"/>
          <w:color w:val="212529"/>
        </w:rPr>
        <w:t xml:space="preserve">e. </w:t>
      </w:r>
      <w:r w:rsidRPr="004651ED">
        <w:rPr>
          <w:rFonts w:ascii="Segoe UI" w:eastAsia="Times New Roman" w:hAnsi="Segoe UI" w:cs="Segoe UI"/>
          <w:color w:val="212529"/>
          <w:u w:val="single"/>
        </w:rPr>
        <w:t>Downstage</w:t>
      </w:r>
      <w:r w:rsidR="000E4AA0">
        <w:rPr>
          <w:rFonts w:ascii="Segoe UI" w:eastAsia="Times New Roman" w:hAnsi="Segoe UI" w:cs="Segoe UI"/>
          <w:color w:val="212529"/>
        </w:rPr>
        <w:t xml:space="preserve"> - </w:t>
      </w:r>
      <w:r w:rsidR="000E4AA0" w:rsidRPr="004651ED">
        <w:rPr>
          <w:rFonts w:ascii="Segoe UI" w:eastAsia="Times New Roman" w:hAnsi="Segoe UI" w:cs="Segoe UI"/>
          <w:color w:val="212529"/>
        </w:rPr>
        <w:t>The part of the stage toward the footlights.</w:t>
      </w:r>
    </w:p>
    <w:p w14:paraId="2CBA1B2E" w14:textId="77777777" w:rsidR="000E4AA0" w:rsidRPr="004651ED" w:rsidRDefault="004651ED" w:rsidP="009952AB">
      <w:pPr>
        <w:spacing w:after="100" w:afterAutospacing="1"/>
        <w:ind w:left="180"/>
        <w:rPr>
          <w:rFonts w:ascii="Segoe UI" w:eastAsia="Times New Roman" w:hAnsi="Segoe UI" w:cs="Segoe UI"/>
          <w:color w:val="212529"/>
        </w:rPr>
      </w:pPr>
      <w:r w:rsidRPr="004651ED">
        <w:rPr>
          <w:rFonts w:ascii="Segoe UI" w:eastAsia="Times New Roman" w:hAnsi="Segoe UI" w:cs="Segoe UI"/>
          <w:color w:val="212529"/>
        </w:rPr>
        <w:t xml:space="preserve">f. </w:t>
      </w:r>
      <w:r w:rsidRPr="004651ED">
        <w:rPr>
          <w:rFonts w:ascii="Segoe UI" w:eastAsia="Times New Roman" w:hAnsi="Segoe UI" w:cs="Segoe UI"/>
          <w:color w:val="212529"/>
          <w:u w:val="single"/>
        </w:rPr>
        <w:t>Exit</w:t>
      </w:r>
      <w:r w:rsidR="000E4AA0">
        <w:rPr>
          <w:rFonts w:ascii="Segoe UI" w:eastAsia="Times New Roman" w:hAnsi="Segoe UI" w:cs="Segoe UI"/>
          <w:color w:val="212529"/>
        </w:rPr>
        <w:t xml:space="preserve"> - </w:t>
      </w:r>
      <w:r w:rsidR="000E4AA0" w:rsidRPr="004651ED">
        <w:rPr>
          <w:rFonts w:ascii="Segoe UI" w:eastAsia="Times New Roman" w:hAnsi="Segoe UI" w:cs="Segoe UI"/>
          <w:color w:val="212529"/>
        </w:rPr>
        <w:t>To leave the stage.</w:t>
      </w:r>
    </w:p>
    <w:p w14:paraId="7104CD9B" w14:textId="40D79248" w:rsidR="004651ED" w:rsidRPr="004651ED" w:rsidRDefault="004651ED" w:rsidP="009952AB">
      <w:pPr>
        <w:spacing w:after="100" w:afterAutospacing="1"/>
        <w:ind w:left="180"/>
        <w:rPr>
          <w:rFonts w:ascii="Segoe UI" w:eastAsia="Times New Roman" w:hAnsi="Segoe UI" w:cs="Segoe UI"/>
          <w:color w:val="212529"/>
        </w:rPr>
      </w:pPr>
      <w:r w:rsidRPr="004651ED">
        <w:rPr>
          <w:rFonts w:ascii="Segoe UI" w:eastAsia="Times New Roman" w:hAnsi="Segoe UI" w:cs="Segoe UI"/>
          <w:color w:val="212529"/>
        </w:rPr>
        <w:t xml:space="preserve">g. </w:t>
      </w:r>
      <w:r w:rsidRPr="004651ED">
        <w:rPr>
          <w:rFonts w:ascii="Segoe UI" w:eastAsia="Times New Roman" w:hAnsi="Segoe UI" w:cs="Segoe UI"/>
          <w:color w:val="212529"/>
          <w:u w:val="single"/>
        </w:rPr>
        <w:t>Getting up in part</w:t>
      </w:r>
      <w:r w:rsidR="000E4AA0">
        <w:rPr>
          <w:rFonts w:ascii="Segoe UI" w:eastAsia="Times New Roman" w:hAnsi="Segoe UI" w:cs="Segoe UI"/>
          <w:color w:val="212529"/>
        </w:rPr>
        <w:t xml:space="preserve"> - </w:t>
      </w:r>
      <w:r w:rsidR="000E4AA0" w:rsidRPr="004651ED">
        <w:rPr>
          <w:rFonts w:ascii="Segoe UI" w:eastAsia="Times New Roman" w:hAnsi="Segoe UI" w:cs="Segoe UI"/>
          <w:color w:val="212529"/>
        </w:rPr>
        <w:t>Memorizing lines.</w:t>
      </w:r>
    </w:p>
    <w:p w14:paraId="60509D8E" w14:textId="017FCF9E" w:rsidR="004651ED" w:rsidRPr="004651ED" w:rsidRDefault="004651ED" w:rsidP="009952AB">
      <w:pPr>
        <w:ind w:left="180"/>
        <w:rPr>
          <w:rFonts w:ascii="Segoe UI" w:eastAsia="Times New Roman" w:hAnsi="Segoe UI" w:cs="Segoe UI"/>
          <w:color w:val="212529"/>
        </w:rPr>
      </w:pPr>
      <w:r w:rsidRPr="004651ED">
        <w:rPr>
          <w:rFonts w:ascii="Segoe UI" w:eastAsia="Times New Roman" w:hAnsi="Segoe UI" w:cs="Segoe UI"/>
          <w:color w:val="212529"/>
        </w:rPr>
        <w:t xml:space="preserve">h. </w:t>
      </w:r>
      <w:r w:rsidRPr="004651ED">
        <w:rPr>
          <w:rFonts w:ascii="Segoe UI" w:eastAsia="Times New Roman" w:hAnsi="Segoe UI" w:cs="Segoe UI"/>
          <w:color w:val="212529"/>
          <w:u w:val="single"/>
        </w:rPr>
        <w:t>Holding it</w:t>
      </w:r>
      <w:r w:rsidR="000E4AA0">
        <w:rPr>
          <w:rFonts w:ascii="Segoe UI" w:eastAsia="Times New Roman" w:hAnsi="Segoe UI" w:cs="Segoe UI"/>
          <w:color w:val="212529"/>
        </w:rPr>
        <w:t xml:space="preserve"> - </w:t>
      </w:r>
      <w:r w:rsidR="000E4AA0" w:rsidRPr="004651ED">
        <w:rPr>
          <w:rFonts w:ascii="Segoe UI" w:eastAsia="Times New Roman" w:hAnsi="Segoe UI" w:cs="Segoe UI"/>
          <w:color w:val="212529"/>
        </w:rPr>
        <w:t>Keeping perfectly still.</w:t>
      </w:r>
    </w:p>
    <w:p w14:paraId="73FB3650" w14:textId="77777777" w:rsidR="000E4AA0" w:rsidRDefault="000E4AA0" w:rsidP="009952AB">
      <w:pPr>
        <w:ind w:left="180"/>
        <w:rPr>
          <w:rFonts w:ascii="Segoe UI" w:eastAsia="Times New Roman" w:hAnsi="Segoe UI" w:cs="Segoe UI"/>
          <w:color w:val="212529"/>
        </w:rPr>
      </w:pPr>
    </w:p>
    <w:p w14:paraId="0FB9404F" w14:textId="27C28BBD" w:rsidR="004651ED" w:rsidRPr="004651ED" w:rsidRDefault="004651ED" w:rsidP="009952AB">
      <w:pPr>
        <w:ind w:left="180"/>
        <w:rPr>
          <w:rFonts w:ascii="Segoe UI" w:eastAsia="Times New Roman" w:hAnsi="Segoe UI" w:cs="Segoe UI"/>
          <w:color w:val="212529"/>
        </w:rPr>
      </w:pPr>
      <w:r w:rsidRPr="004651ED">
        <w:rPr>
          <w:rFonts w:ascii="Segoe UI" w:eastAsia="Times New Roman" w:hAnsi="Segoe UI" w:cs="Segoe UI"/>
          <w:color w:val="212529"/>
        </w:rPr>
        <w:t xml:space="preserve">i. </w:t>
      </w:r>
      <w:r w:rsidRPr="004651ED">
        <w:rPr>
          <w:rFonts w:ascii="Segoe UI" w:eastAsia="Times New Roman" w:hAnsi="Segoe UI" w:cs="Segoe UI"/>
          <w:color w:val="212529"/>
          <w:u w:val="single"/>
        </w:rPr>
        <w:t>Left and Right</w:t>
      </w:r>
      <w:r w:rsidR="000E4AA0">
        <w:rPr>
          <w:rFonts w:ascii="Segoe UI" w:eastAsia="Times New Roman" w:hAnsi="Segoe UI" w:cs="Segoe UI"/>
          <w:color w:val="212529"/>
        </w:rPr>
        <w:t xml:space="preserve"> - </w:t>
      </w:r>
      <w:r w:rsidR="000E4AA0" w:rsidRPr="004651ED">
        <w:rPr>
          <w:rFonts w:ascii="Segoe UI" w:eastAsia="Times New Roman" w:hAnsi="Segoe UI" w:cs="Segoe UI"/>
          <w:color w:val="212529"/>
        </w:rPr>
        <w:t xml:space="preserve">Terms used to refer to the stage from the </w:t>
      </w:r>
      <w:r w:rsidR="000E4AA0" w:rsidRPr="004651ED">
        <w:rPr>
          <w:rFonts w:ascii="Segoe UI" w:eastAsia="Times New Roman" w:hAnsi="Segoe UI" w:cs="Segoe UI"/>
          <w:color w:val="212529"/>
        </w:rPr>
        <w:t>actor’s</w:t>
      </w:r>
      <w:r w:rsidR="000E4AA0" w:rsidRPr="004651ED">
        <w:rPr>
          <w:rFonts w:ascii="Segoe UI" w:eastAsia="Times New Roman" w:hAnsi="Segoe UI" w:cs="Segoe UI"/>
          <w:color w:val="212529"/>
        </w:rPr>
        <w:t xml:space="preserve"> point of view when facing the audience</w:t>
      </w:r>
    </w:p>
    <w:p w14:paraId="79027AF6" w14:textId="77777777" w:rsidR="000E4AA0" w:rsidRDefault="000E4AA0" w:rsidP="009952AB">
      <w:pPr>
        <w:ind w:left="180"/>
        <w:rPr>
          <w:rFonts w:ascii="Segoe UI" w:eastAsia="Times New Roman" w:hAnsi="Segoe UI" w:cs="Segoe UI"/>
          <w:color w:val="212529"/>
        </w:rPr>
      </w:pPr>
    </w:p>
    <w:p w14:paraId="412E590F" w14:textId="208E3B1C" w:rsidR="000E4AA0" w:rsidRDefault="004651ED" w:rsidP="009952AB">
      <w:pPr>
        <w:spacing w:after="100" w:afterAutospacing="1"/>
        <w:ind w:left="180"/>
        <w:rPr>
          <w:rFonts w:ascii="Segoe UI" w:eastAsia="Times New Roman" w:hAnsi="Segoe UI" w:cs="Segoe UI"/>
          <w:color w:val="212529"/>
        </w:rPr>
      </w:pPr>
      <w:r w:rsidRPr="004651ED">
        <w:rPr>
          <w:rFonts w:ascii="Segoe UI" w:eastAsia="Times New Roman" w:hAnsi="Segoe UI" w:cs="Segoe UI"/>
          <w:color w:val="212529"/>
        </w:rPr>
        <w:t xml:space="preserve">j. </w:t>
      </w:r>
      <w:r w:rsidRPr="004651ED">
        <w:rPr>
          <w:rFonts w:ascii="Segoe UI" w:eastAsia="Times New Roman" w:hAnsi="Segoe UI" w:cs="Segoe UI"/>
          <w:color w:val="212529"/>
          <w:u w:val="single"/>
        </w:rPr>
        <w:t>Left Center and Right Center</w:t>
      </w:r>
      <w:r w:rsidR="000E4AA0">
        <w:rPr>
          <w:rFonts w:ascii="Segoe UI" w:eastAsia="Times New Roman" w:hAnsi="Segoe UI" w:cs="Segoe UI"/>
          <w:color w:val="212529"/>
        </w:rPr>
        <w:t xml:space="preserve"> - </w:t>
      </w:r>
      <w:r w:rsidR="000E4AA0" w:rsidRPr="004651ED">
        <w:rPr>
          <w:rFonts w:ascii="Segoe UI" w:eastAsia="Times New Roman" w:hAnsi="Segoe UI" w:cs="Segoe UI"/>
          <w:color w:val="212529"/>
        </w:rPr>
        <w:t>The portion of the stage just to the left or right (from the actor's point of view) of the center of the stage.</w:t>
      </w:r>
    </w:p>
    <w:p w14:paraId="732D1D87" w14:textId="3E405D54" w:rsidR="004651ED" w:rsidRPr="004651ED" w:rsidRDefault="004651ED" w:rsidP="009952AB">
      <w:pPr>
        <w:ind w:left="180"/>
        <w:rPr>
          <w:rFonts w:ascii="Segoe UI" w:eastAsia="Times New Roman" w:hAnsi="Segoe UI" w:cs="Segoe UI"/>
          <w:color w:val="212529"/>
        </w:rPr>
      </w:pPr>
      <w:r w:rsidRPr="004651ED">
        <w:rPr>
          <w:rFonts w:ascii="Segoe UI" w:eastAsia="Times New Roman" w:hAnsi="Segoe UI" w:cs="Segoe UI"/>
          <w:color w:val="212529"/>
        </w:rPr>
        <w:t xml:space="preserve">k. </w:t>
      </w:r>
      <w:r w:rsidRPr="004651ED">
        <w:rPr>
          <w:rFonts w:ascii="Segoe UI" w:eastAsia="Times New Roman" w:hAnsi="Segoe UI" w:cs="Segoe UI"/>
          <w:color w:val="212529"/>
          <w:u w:val="single"/>
        </w:rPr>
        <w:t>Set</w:t>
      </w:r>
      <w:r w:rsidR="000E4AA0">
        <w:rPr>
          <w:rFonts w:ascii="Segoe UI" w:eastAsia="Times New Roman" w:hAnsi="Segoe UI" w:cs="Segoe UI"/>
          <w:color w:val="212529"/>
        </w:rPr>
        <w:t xml:space="preserve"> - </w:t>
      </w:r>
      <w:r w:rsidR="000E4AA0" w:rsidRPr="004651ED">
        <w:rPr>
          <w:rFonts w:ascii="Segoe UI" w:eastAsia="Times New Roman" w:hAnsi="Segoe UI" w:cs="Segoe UI"/>
          <w:color w:val="212529"/>
        </w:rPr>
        <w:t>The scenery for an act or scene.</w:t>
      </w:r>
    </w:p>
    <w:p w14:paraId="77C4F12D" w14:textId="77777777" w:rsidR="000E4AA0" w:rsidRDefault="000E4AA0" w:rsidP="009952AB">
      <w:pPr>
        <w:ind w:left="180"/>
        <w:rPr>
          <w:rFonts w:ascii="Segoe UI" w:eastAsia="Times New Roman" w:hAnsi="Segoe UI" w:cs="Segoe UI"/>
          <w:color w:val="212529"/>
        </w:rPr>
      </w:pPr>
    </w:p>
    <w:p w14:paraId="1AF115ED" w14:textId="2A797634" w:rsidR="000E4AA0" w:rsidRDefault="004651ED" w:rsidP="009952AB">
      <w:pPr>
        <w:spacing w:after="100" w:afterAutospacing="1"/>
        <w:ind w:left="180"/>
        <w:rPr>
          <w:rFonts w:ascii="Segoe UI" w:eastAsia="Times New Roman" w:hAnsi="Segoe UI" w:cs="Segoe UI"/>
          <w:color w:val="212529"/>
        </w:rPr>
      </w:pPr>
      <w:r w:rsidRPr="004651ED">
        <w:rPr>
          <w:rFonts w:ascii="Segoe UI" w:eastAsia="Times New Roman" w:hAnsi="Segoe UI" w:cs="Segoe UI"/>
          <w:color w:val="212529"/>
        </w:rPr>
        <w:t xml:space="preserve">l. </w:t>
      </w:r>
      <w:r w:rsidRPr="004651ED">
        <w:rPr>
          <w:rFonts w:ascii="Segoe UI" w:eastAsia="Times New Roman" w:hAnsi="Segoe UI" w:cs="Segoe UI"/>
          <w:color w:val="212529"/>
          <w:u w:val="single"/>
        </w:rPr>
        <w:t>Tempo</w:t>
      </w:r>
      <w:r w:rsidR="000E4AA0">
        <w:rPr>
          <w:rFonts w:ascii="Segoe UI" w:eastAsia="Times New Roman" w:hAnsi="Segoe UI" w:cs="Segoe UI"/>
          <w:color w:val="212529"/>
        </w:rPr>
        <w:t xml:space="preserve"> - </w:t>
      </w:r>
      <w:r w:rsidR="000E4AA0" w:rsidRPr="004651ED">
        <w:rPr>
          <w:rFonts w:ascii="Segoe UI" w:eastAsia="Times New Roman" w:hAnsi="Segoe UI" w:cs="Segoe UI"/>
          <w:color w:val="212529"/>
        </w:rPr>
        <w:t>The speed with which speech and action move a play along.</w:t>
      </w:r>
    </w:p>
    <w:p w14:paraId="4227746F" w14:textId="583032EE" w:rsidR="004651ED" w:rsidRPr="004651ED" w:rsidRDefault="004651ED" w:rsidP="009952AB">
      <w:pPr>
        <w:ind w:left="180"/>
        <w:rPr>
          <w:rFonts w:ascii="Segoe UI" w:eastAsia="Times New Roman" w:hAnsi="Segoe UI" w:cs="Segoe UI"/>
          <w:color w:val="212529"/>
        </w:rPr>
      </w:pPr>
      <w:r w:rsidRPr="004651ED">
        <w:rPr>
          <w:rFonts w:ascii="Segoe UI" w:eastAsia="Times New Roman" w:hAnsi="Segoe UI" w:cs="Segoe UI"/>
          <w:color w:val="212529"/>
        </w:rPr>
        <w:t xml:space="preserve">m. </w:t>
      </w:r>
      <w:r w:rsidRPr="004651ED">
        <w:rPr>
          <w:rFonts w:ascii="Segoe UI" w:eastAsia="Times New Roman" w:hAnsi="Segoe UI" w:cs="Segoe UI"/>
          <w:color w:val="212529"/>
          <w:u w:val="single"/>
        </w:rPr>
        <w:t>Upstage</w:t>
      </w:r>
      <w:r w:rsidR="000E4AA0">
        <w:rPr>
          <w:rFonts w:ascii="Segoe UI" w:eastAsia="Times New Roman" w:hAnsi="Segoe UI" w:cs="Segoe UI"/>
          <w:color w:val="212529"/>
        </w:rPr>
        <w:t xml:space="preserve"> - </w:t>
      </w:r>
      <w:r w:rsidR="000E4AA0" w:rsidRPr="004651ED">
        <w:rPr>
          <w:rFonts w:ascii="Segoe UI" w:eastAsia="Times New Roman" w:hAnsi="Segoe UI" w:cs="Segoe UI"/>
          <w:color w:val="212529"/>
        </w:rPr>
        <w:t>The area of the stage away from the footlights, toward the rear of the stage.</w:t>
      </w:r>
    </w:p>
    <w:p w14:paraId="72CC2EDF" w14:textId="77777777" w:rsidR="000E4AA0" w:rsidRDefault="000E4AA0" w:rsidP="009952AB">
      <w:pPr>
        <w:ind w:left="180"/>
        <w:rPr>
          <w:rFonts w:ascii="Segoe UI" w:eastAsia="Times New Roman" w:hAnsi="Segoe UI" w:cs="Segoe UI"/>
          <w:color w:val="212529"/>
        </w:rPr>
      </w:pPr>
    </w:p>
    <w:p w14:paraId="7EAA9898" w14:textId="46786658" w:rsidR="004651ED" w:rsidRDefault="004651ED" w:rsidP="009952AB">
      <w:pPr>
        <w:ind w:left="180"/>
        <w:rPr>
          <w:rFonts w:ascii="Segoe UI" w:eastAsia="Times New Roman" w:hAnsi="Segoe UI" w:cs="Segoe UI"/>
          <w:color w:val="212529"/>
        </w:rPr>
      </w:pPr>
      <w:r w:rsidRPr="004651ED">
        <w:rPr>
          <w:rFonts w:ascii="Segoe UI" w:eastAsia="Times New Roman" w:hAnsi="Segoe UI" w:cs="Segoe UI"/>
          <w:color w:val="212529"/>
        </w:rPr>
        <w:t xml:space="preserve">n. </w:t>
      </w:r>
      <w:r w:rsidRPr="004651ED">
        <w:rPr>
          <w:rFonts w:ascii="Segoe UI" w:eastAsia="Times New Roman" w:hAnsi="Segoe UI" w:cs="Segoe UI"/>
          <w:color w:val="212529"/>
          <w:u w:val="single"/>
        </w:rPr>
        <w:t>Upstaging</w:t>
      </w:r>
      <w:r w:rsidR="000E4AA0">
        <w:rPr>
          <w:rFonts w:ascii="Segoe UI" w:eastAsia="Times New Roman" w:hAnsi="Segoe UI" w:cs="Segoe UI"/>
          <w:color w:val="212529"/>
        </w:rPr>
        <w:t xml:space="preserve"> - i</w:t>
      </w:r>
      <w:r w:rsidR="000E4AA0" w:rsidRPr="004651ED">
        <w:rPr>
          <w:rFonts w:ascii="Segoe UI" w:eastAsia="Times New Roman" w:hAnsi="Segoe UI" w:cs="Segoe UI"/>
          <w:color w:val="212529"/>
        </w:rPr>
        <w:t>mproperly taking attention away from an actor who is the focus of interest.</w:t>
      </w:r>
    </w:p>
    <w:p w14:paraId="0D9BF5A9" w14:textId="332C13DC" w:rsidR="000E4AA0" w:rsidRDefault="000E4AA0" w:rsidP="004651ED">
      <w:pPr>
        <w:rPr>
          <w:rFonts w:ascii="Segoe UI" w:eastAsia="Times New Roman" w:hAnsi="Segoe UI" w:cs="Segoe UI"/>
          <w:color w:val="212529"/>
        </w:rPr>
      </w:pPr>
    </w:p>
    <w:p w14:paraId="1D7F60A1" w14:textId="77777777" w:rsidR="000E4AA0" w:rsidRDefault="000E4AA0" w:rsidP="000E4AA0">
      <w:pPr>
        <w:pStyle w:val="NormalWeb"/>
        <w:spacing w:before="0" w:beforeAutospacing="0"/>
        <w:rPr>
          <w:rFonts w:ascii="Segoe UI" w:hAnsi="Segoe UI" w:cs="Segoe UI"/>
          <w:color w:val="212529"/>
        </w:rPr>
      </w:pPr>
      <w:r>
        <w:rPr>
          <w:rFonts w:ascii="Segoe UI" w:hAnsi="Segoe UI" w:cs="Segoe UI"/>
          <w:b/>
          <w:bCs/>
          <w:color w:val="212529"/>
        </w:rPr>
        <w:t>7. From the categories listed in #2, plan and perform two (2) from the categories of Drama in a worship setting, church, or youth group.</w:t>
      </w:r>
    </w:p>
    <w:p w14:paraId="5289B2EC" w14:textId="13FB1B1C" w:rsidR="004651ED" w:rsidRPr="004651ED" w:rsidRDefault="000E4AA0" w:rsidP="000E4AA0">
      <w:pPr>
        <w:pStyle w:val="NormalWeb"/>
        <w:spacing w:before="0" w:beforeAutospacing="0"/>
      </w:pPr>
      <w:r>
        <w:rPr>
          <w:rFonts w:ascii="Segoe UI" w:hAnsi="Segoe UI" w:cs="Segoe UI"/>
          <w:color w:val="212529"/>
        </w:rPr>
        <w:br/>
      </w:r>
      <w:r>
        <w:rPr>
          <w:rFonts w:ascii="Segoe UI" w:hAnsi="Segoe UI" w:cs="Segoe UI"/>
          <w:b/>
          <w:bCs/>
          <w:color w:val="212529"/>
        </w:rPr>
        <w:t>8. As a group create one drama presentation and perform it.</w:t>
      </w:r>
    </w:p>
    <w:p w14:paraId="3D8D6E01" w14:textId="77777777" w:rsidR="00BF36DF" w:rsidRDefault="00BF36DF"/>
    <w:sectPr w:rsidR="00BF36DF" w:rsidSect="00E70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1ED"/>
    <w:rsid w:val="000E4AA0"/>
    <w:rsid w:val="004651ED"/>
    <w:rsid w:val="009952AB"/>
    <w:rsid w:val="00BF36DF"/>
    <w:rsid w:val="00E7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F5BFD"/>
  <w14:defaultImageDpi w14:val="32767"/>
  <w15:chartTrackingRefBased/>
  <w15:docId w15:val="{D47D46F3-7302-1542-88DE-F47FAB21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51ED"/>
    <w:pPr>
      <w:spacing w:before="100" w:beforeAutospacing="1" w:after="100" w:afterAutospacing="1"/>
    </w:pPr>
    <w:rPr>
      <w:rFonts w:ascii="Times New Roman" w:eastAsia="Times New Roman" w:hAnsi="Times New Roman" w:cs="Times New Roman"/>
    </w:rPr>
  </w:style>
  <w:style w:type="character" w:customStyle="1" w:styleId="quote-footer">
    <w:name w:val="quote-footer"/>
    <w:basedOn w:val="DefaultParagraphFont"/>
    <w:rsid w:val="004651ED"/>
  </w:style>
  <w:style w:type="character" w:customStyle="1" w:styleId="apple-converted-space">
    <w:name w:val="apple-converted-space"/>
    <w:basedOn w:val="DefaultParagraphFont"/>
    <w:rsid w:val="004651ED"/>
  </w:style>
  <w:style w:type="character" w:styleId="HTMLCite">
    <w:name w:val="HTML Cite"/>
    <w:basedOn w:val="DefaultParagraphFont"/>
    <w:uiPriority w:val="99"/>
    <w:semiHidden/>
    <w:unhideWhenUsed/>
    <w:rsid w:val="004651ED"/>
    <w:rPr>
      <w:i/>
      <w:iCs/>
    </w:rPr>
  </w:style>
  <w:style w:type="paragraph" w:customStyle="1" w:styleId="req-num">
    <w:name w:val="req-num"/>
    <w:basedOn w:val="Normal"/>
    <w:rsid w:val="004651E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65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6965">
      <w:bodyDiv w:val="1"/>
      <w:marLeft w:val="0"/>
      <w:marRight w:val="0"/>
      <w:marTop w:val="0"/>
      <w:marBottom w:val="0"/>
      <w:divBdr>
        <w:top w:val="none" w:sz="0" w:space="0" w:color="auto"/>
        <w:left w:val="none" w:sz="0" w:space="0" w:color="auto"/>
        <w:bottom w:val="none" w:sz="0" w:space="0" w:color="auto"/>
        <w:right w:val="none" w:sz="0" w:space="0" w:color="auto"/>
      </w:divBdr>
      <w:divsChild>
        <w:div w:id="86931624">
          <w:marLeft w:val="0"/>
          <w:marRight w:val="0"/>
          <w:marTop w:val="0"/>
          <w:marBottom w:val="0"/>
          <w:divBdr>
            <w:top w:val="none" w:sz="0" w:space="0" w:color="auto"/>
            <w:left w:val="none" w:sz="0" w:space="0" w:color="auto"/>
            <w:bottom w:val="none" w:sz="0" w:space="0" w:color="auto"/>
            <w:right w:val="none" w:sz="0" w:space="0" w:color="auto"/>
          </w:divBdr>
          <w:divsChild>
            <w:div w:id="907764006">
              <w:blockQuote w:val="1"/>
              <w:marLeft w:val="0"/>
              <w:marRight w:val="0"/>
              <w:marTop w:val="0"/>
              <w:marBottom w:val="0"/>
              <w:divBdr>
                <w:top w:val="none" w:sz="0" w:space="0" w:color="auto"/>
                <w:left w:val="none" w:sz="0" w:space="0" w:color="auto"/>
                <w:bottom w:val="none" w:sz="0" w:space="0" w:color="auto"/>
                <w:right w:val="none" w:sz="0" w:space="0" w:color="auto"/>
              </w:divBdr>
              <w:divsChild>
                <w:div w:id="8656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703">
          <w:marLeft w:val="0"/>
          <w:marRight w:val="0"/>
          <w:marTop w:val="0"/>
          <w:marBottom w:val="0"/>
          <w:divBdr>
            <w:top w:val="none" w:sz="0" w:space="0" w:color="auto"/>
            <w:left w:val="none" w:sz="0" w:space="0" w:color="auto"/>
            <w:bottom w:val="none" w:sz="0" w:space="0" w:color="auto"/>
            <w:right w:val="none" w:sz="0" w:space="0" w:color="auto"/>
          </w:divBdr>
          <w:divsChild>
            <w:div w:id="1470212">
              <w:marLeft w:val="0"/>
              <w:marRight w:val="0"/>
              <w:marTop w:val="0"/>
              <w:marBottom w:val="0"/>
              <w:divBdr>
                <w:top w:val="none" w:sz="0" w:space="0" w:color="auto"/>
                <w:left w:val="none" w:sz="0" w:space="0" w:color="auto"/>
                <w:bottom w:val="none" w:sz="0" w:space="0" w:color="auto"/>
                <w:right w:val="none" w:sz="0" w:space="0" w:color="auto"/>
              </w:divBdr>
            </w:div>
          </w:divsChild>
        </w:div>
        <w:div w:id="427819680">
          <w:marLeft w:val="0"/>
          <w:marRight w:val="0"/>
          <w:marTop w:val="0"/>
          <w:marBottom w:val="0"/>
          <w:divBdr>
            <w:top w:val="none" w:sz="0" w:space="0" w:color="auto"/>
            <w:left w:val="none" w:sz="0" w:space="0" w:color="auto"/>
            <w:bottom w:val="none" w:sz="0" w:space="0" w:color="auto"/>
            <w:right w:val="none" w:sz="0" w:space="0" w:color="auto"/>
          </w:divBdr>
          <w:divsChild>
            <w:div w:id="355622345">
              <w:marLeft w:val="0"/>
              <w:marRight w:val="0"/>
              <w:marTop w:val="0"/>
              <w:marBottom w:val="0"/>
              <w:divBdr>
                <w:top w:val="none" w:sz="0" w:space="0" w:color="auto"/>
                <w:left w:val="none" w:sz="0" w:space="0" w:color="auto"/>
                <w:bottom w:val="none" w:sz="0" w:space="0" w:color="auto"/>
                <w:right w:val="none" w:sz="0" w:space="0" w:color="auto"/>
              </w:divBdr>
              <w:divsChild>
                <w:div w:id="16431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69887">
          <w:marLeft w:val="0"/>
          <w:marRight w:val="0"/>
          <w:marTop w:val="0"/>
          <w:marBottom w:val="0"/>
          <w:divBdr>
            <w:top w:val="none" w:sz="0" w:space="0" w:color="auto"/>
            <w:left w:val="none" w:sz="0" w:space="0" w:color="auto"/>
            <w:bottom w:val="none" w:sz="0" w:space="0" w:color="auto"/>
            <w:right w:val="none" w:sz="0" w:space="0" w:color="auto"/>
          </w:divBdr>
        </w:div>
        <w:div w:id="1301036585">
          <w:marLeft w:val="0"/>
          <w:marRight w:val="0"/>
          <w:marTop w:val="0"/>
          <w:marBottom w:val="0"/>
          <w:divBdr>
            <w:top w:val="none" w:sz="0" w:space="0" w:color="auto"/>
            <w:left w:val="none" w:sz="0" w:space="0" w:color="auto"/>
            <w:bottom w:val="none" w:sz="0" w:space="0" w:color="auto"/>
            <w:right w:val="none" w:sz="0" w:space="0" w:color="auto"/>
          </w:divBdr>
          <w:divsChild>
            <w:div w:id="2082634245">
              <w:marLeft w:val="0"/>
              <w:marRight w:val="0"/>
              <w:marTop w:val="0"/>
              <w:marBottom w:val="0"/>
              <w:divBdr>
                <w:top w:val="none" w:sz="0" w:space="0" w:color="auto"/>
                <w:left w:val="none" w:sz="0" w:space="0" w:color="auto"/>
                <w:bottom w:val="none" w:sz="0" w:space="0" w:color="auto"/>
                <w:right w:val="none" w:sz="0" w:space="0" w:color="auto"/>
              </w:divBdr>
              <w:divsChild>
                <w:div w:id="12451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8582">
          <w:marLeft w:val="0"/>
          <w:marRight w:val="0"/>
          <w:marTop w:val="0"/>
          <w:marBottom w:val="0"/>
          <w:divBdr>
            <w:top w:val="none" w:sz="0" w:space="0" w:color="auto"/>
            <w:left w:val="none" w:sz="0" w:space="0" w:color="auto"/>
            <w:bottom w:val="none" w:sz="0" w:space="0" w:color="auto"/>
            <w:right w:val="none" w:sz="0" w:space="0" w:color="auto"/>
          </w:divBdr>
        </w:div>
        <w:div w:id="708529596">
          <w:marLeft w:val="0"/>
          <w:marRight w:val="0"/>
          <w:marTop w:val="0"/>
          <w:marBottom w:val="0"/>
          <w:divBdr>
            <w:top w:val="none" w:sz="0" w:space="0" w:color="auto"/>
            <w:left w:val="none" w:sz="0" w:space="0" w:color="auto"/>
            <w:bottom w:val="none" w:sz="0" w:space="0" w:color="auto"/>
            <w:right w:val="none" w:sz="0" w:space="0" w:color="auto"/>
          </w:divBdr>
          <w:divsChild>
            <w:div w:id="369767946">
              <w:marLeft w:val="0"/>
              <w:marRight w:val="0"/>
              <w:marTop w:val="0"/>
              <w:marBottom w:val="0"/>
              <w:divBdr>
                <w:top w:val="none" w:sz="0" w:space="0" w:color="auto"/>
                <w:left w:val="none" w:sz="0" w:space="0" w:color="auto"/>
                <w:bottom w:val="none" w:sz="0" w:space="0" w:color="auto"/>
                <w:right w:val="none" w:sz="0" w:space="0" w:color="auto"/>
              </w:divBdr>
              <w:divsChild>
                <w:div w:id="16633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25056">
          <w:marLeft w:val="0"/>
          <w:marRight w:val="0"/>
          <w:marTop w:val="0"/>
          <w:marBottom w:val="0"/>
          <w:divBdr>
            <w:top w:val="none" w:sz="0" w:space="0" w:color="auto"/>
            <w:left w:val="none" w:sz="0" w:space="0" w:color="auto"/>
            <w:bottom w:val="none" w:sz="0" w:space="0" w:color="auto"/>
            <w:right w:val="none" w:sz="0" w:space="0" w:color="auto"/>
          </w:divBdr>
        </w:div>
        <w:div w:id="1482505693">
          <w:marLeft w:val="0"/>
          <w:marRight w:val="0"/>
          <w:marTop w:val="0"/>
          <w:marBottom w:val="0"/>
          <w:divBdr>
            <w:top w:val="none" w:sz="0" w:space="0" w:color="auto"/>
            <w:left w:val="none" w:sz="0" w:space="0" w:color="auto"/>
            <w:bottom w:val="none" w:sz="0" w:space="0" w:color="auto"/>
            <w:right w:val="none" w:sz="0" w:space="0" w:color="auto"/>
          </w:divBdr>
          <w:divsChild>
            <w:div w:id="1693219841">
              <w:marLeft w:val="0"/>
              <w:marRight w:val="0"/>
              <w:marTop w:val="0"/>
              <w:marBottom w:val="0"/>
              <w:divBdr>
                <w:top w:val="none" w:sz="0" w:space="0" w:color="auto"/>
                <w:left w:val="none" w:sz="0" w:space="0" w:color="auto"/>
                <w:bottom w:val="none" w:sz="0" w:space="0" w:color="auto"/>
                <w:right w:val="none" w:sz="0" w:space="0" w:color="auto"/>
              </w:divBdr>
              <w:divsChild>
                <w:div w:id="17893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369271">
          <w:marLeft w:val="0"/>
          <w:marRight w:val="0"/>
          <w:marTop w:val="0"/>
          <w:marBottom w:val="0"/>
          <w:divBdr>
            <w:top w:val="none" w:sz="0" w:space="0" w:color="auto"/>
            <w:left w:val="none" w:sz="0" w:space="0" w:color="auto"/>
            <w:bottom w:val="none" w:sz="0" w:space="0" w:color="auto"/>
            <w:right w:val="none" w:sz="0" w:space="0" w:color="auto"/>
          </w:divBdr>
        </w:div>
        <w:div w:id="141579317">
          <w:marLeft w:val="0"/>
          <w:marRight w:val="0"/>
          <w:marTop w:val="0"/>
          <w:marBottom w:val="0"/>
          <w:divBdr>
            <w:top w:val="none" w:sz="0" w:space="0" w:color="auto"/>
            <w:left w:val="none" w:sz="0" w:space="0" w:color="auto"/>
            <w:bottom w:val="none" w:sz="0" w:space="0" w:color="auto"/>
            <w:right w:val="none" w:sz="0" w:space="0" w:color="auto"/>
          </w:divBdr>
          <w:divsChild>
            <w:div w:id="817654304">
              <w:marLeft w:val="0"/>
              <w:marRight w:val="0"/>
              <w:marTop w:val="0"/>
              <w:marBottom w:val="0"/>
              <w:divBdr>
                <w:top w:val="none" w:sz="0" w:space="0" w:color="auto"/>
                <w:left w:val="none" w:sz="0" w:space="0" w:color="auto"/>
                <w:bottom w:val="none" w:sz="0" w:space="0" w:color="auto"/>
                <w:right w:val="none" w:sz="0" w:space="0" w:color="auto"/>
              </w:divBdr>
              <w:divsChild>
                <w:div w:id="11754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10870">
          <w:marLeft w:val="0"/>
          <w:marRight w:val="0"/>
          <w:marTop w:val="0"/>
          <w:marBottom w:val="0"/>
          <w:divBdr>
            <w:top w:val="none" w:sz="0" w:space="0" w:color="auto"/>
            <w:left w:val="none" w:sz="0" w:space="0" w:color="auto"/>
            <w:bottom w:val="none" w:sz="0" w:space="0" w:color="auto"/>
            <w:right w:val="none" w:sz="0" w:space="0" w:color="auto"/>
          </w:divBdr>
        </w:div>
        <w:div w:id="588927981">
          <w:marLeft w:val="0"/>
          <w:marRight w:val="0"/>
          <w:marTop w:val="0"/>
          <w:marBottom w:val="0"/>
          <w:divBdr>
            <w:top w:val="none" w:sz="0" w:space="0" w:color="auto"/>
            <w:left w:val="none" w:sz="0" w:space="0" w:color="auto"/>
            <w:bottom w:val="none" w:sz="0" w:space="0" w:color="auto"/>
            <w:right w:val="none" w:sz="0" w:space="0" w:color="auto"/>
          </w:divBdr>
          <w:divsChild>
            <w:div w:id="219246250">
              <w:marLeft w:val="0"/>
              <w:marRight w:val="0"/>
              <w:marTop w:val="0"/>
              <w:marBottom w:val="0"/>
              <w:divBdr>
                <w:top w:val="none" w:sz="0" w:space="0" w:color="auto"/>
                <w:left w:val="none" w:sz="0" w:space="0" w:color="auto"/>
                <w:bottom w:val="none" w:sz="0" w:space="0" w:color="auto"/>
                <w:right w:val="none" w:sz="0" w:space="0" w:color="auto"/>
              </w:divBdr>
            </w:div>
          </w:divsChild>
        </w:div>
        <w:div w:id="1330789782">
          <w:marLeft w:val="0"/>
          <w:marRight w:val="0"/>
          <w:marTop w:val="0"/>
          <w:marBottom w:val="0"/>
          <w:divBdr>
            <w:top w:val="none" w:sz="0" w:space="0" w:color="auto"/>
            <w:left w:val="none" w:sz="0" w:space="0" w:color="auto"/>
            <w:bottom w:val="none" w:sz="0" w:space="0" w:color="auto"/>
            <w:right w:val="none" w:sz="0" w:space="0" w:color="auto"/>
          </w:divBdr>
          <w:divsChild>
            <w:div w:id="1495100833">
              <w:marLeft w:val="0"/>
              <w:marRight w:val="0"/>
              <w:marTop w:val="0"/>
              <w:marBottom w:val="0"/>
              <w:divBdr>
                <w:top w:val="none" w:sz="0" w:space="0" w:color="auto"/>
                <w:left w:val="none" w:sz="0" w:space="0" w:color="auto"/>
                <w:bottom w:val="none" w:sz="0" w:space="0" w:color="auto"/>
                <w:right w:val="none" w:sz="0" w:space="0" w:color="auto"/>
              </w:divBdr>
            </w:div>
          </w:divsChild>
        </w:div>
        <w:div w:id="814493229">
          <w:marLeft w:val="0"/>
          <w:marRight w:val="0"/>
          <w:marTop w:val="0"/>
          <w:marBottom w:val="0"/>
          <w:divBdr>
            <w:top w:val="none" w:sz="0" w:space="0" w:color="auto"/>
            <w:left w:val="none" w:sz="0" w:space="0" w:color="auto"/>
            <w:bottom w:val="none" w:sz="0" w:space="0" w:color="auto"/>
            <w:right w:val="none" w:sz="0" w:space="0" w:color="auto"/>
          </w:divBdr>
          <w:divsChild>
            <w:div w:id="1112356689">
              <w:marLeft w:val="0"/>
              <w:marRight w:val="0"/>
              <w:marTop w:val="0"/>
              <w:marBottom w:val="0"/>
              <w:divBdr>
                <w:top w:val="none" w:sz="0" w:space="0" w:color="auto"/>
                <w:left w:val="none" w:sz="0" w:space="0" w:color="auto"/>
                <w:bottom w:val="none" w:sz="0" w:space="0" w:color="auto"/>
                <w:right w:val="none" w:sz="0" w:space="0" w:color="auto"/>
              </w:divBdr>
              <w:divsChild>
                <w:div w:id="119041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22130">
          <w:marLeft w:val="0"/>
          <w:marRight w:val="0"/>
          <w:marTop w:val="0"/>
          <w:marBottom w:val="0"/>
          <w:divBdr>
            <w:top w:val="none" w:sz="0" w:space="0" w:color="auto"/>
            <w:left w:val="none" w:sz="0" w:space="0" w:color="auto"/>
            <w:bottom w:val="none" w:sz="0" w:space="0" w:color="auto"/>
            <w:right w:val="none" w:sz="0" w:space="0" w:color="auto"/>
          </w:divBdr>
        </w:div>
        <w:div w:id="132871189">
          <w:marLeft w:val="0"/>
          <w:marRight w:val="0"/>
          <w:marTop w:val="0"/>
          <w:marBottom w:val="0"/>
          <w:divBdr>
            <w:top w:val="none" w:sz="0" w:space="0" w:color="auto"/>
            <w:left w:val="none" w:sz="0" w:space="0" w:color="auto"/>
            <w:bottom w:val="none" w:sz="0" w:space="0" w:color="auto"/>
            <w:right w:val="none" w:sz="0" w:space="0" w:color="auto"/>
          </w:divBdr>
          <w:divsChild>
            <w:div w:id="2073963383">
              <w:marLeft w:val="0"/>
              <w:marRight w:val="0"/>
              <w:marTop w:val="0"/>
              <w:marBottom w:val="0"/>
              <w:divBdr>
                <w:top w:val="none" w:sz="0" w:space="0" w:color="auto"/>
                <w:left w:val="none" w:sz="0" w:space="0" w:color="auto"/>
                <w:bottom w:val="none" w:sz="0" w:space="0" w:color="auto"/>
                <w:right w:val="none" w:sz="0" w:space="0" w:color="auto"/>
              </w:divBdr>
              <w:divsChild>
                <w:div w:id="164831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933">
          <w:marLeft w:val="0"/>
          <w:marRight w:val="0"/>
          <w:marTop w:val="0"/>
          <w:marBottom w:val="0"/>
          <w:divBdr>
            <w:top w:val="none" w:sz="0" w:space="0" w:color="auto"/>
            <w:left w:val="none" w:sz="0" w:space="0" w:color="auto"/>
            <w:bottom w:val="none" w:sz="0" w:space="0" w:color="auto"/>
            <w:right w:val="none" w:sz="0" w:space="0" w:color="auto"/>
          </w:divBdr>
        </w:div>
        <w:div w:id="1287733623">
          <w:marLeft w:val="0"/>
          <w:marRight w:val="0"/>
          <w:marTop w:val="0"/>
          <w:marBottom w:val="0"/>
          <w:divBdr>
            <w:top w:val="none" w:sz="0" w:space="0" w:color="auto"/>
            <w:left w:val="none" w:sz="0" w:space="0" w:color="auto"/>
            <w:bottom w:val="none" w:sz="0" w:space="0" w:color="auto"/>
            <w:right w:val="none" w:sz="0" w:space="0" w:color="auto"/>
          </w:divBdr>
          <w:divsChild>
            <w:div w:id="788277269">
              <w:marLeft w:val="0"/>
              <w:marRight w:val="0"/>
              <w:marTop w:val="0"/>
              <w:marBottom w:val="0"/>
              <w:divBdr>
                <w:top w:val="none" w:sz="0" w:space="0" w:color="auto"/>
                <w:left w:val="none" w:sz="0" w:space="0" w:color="auto"/>
                <w:bottom w:val="none" w:sz="0" w:space="0" w:color="auto"/>
                <w:right w:val="none" w:sz="0" w:space="0" w:color="auto"/>
              </w:divBdr>
              <w:divsChild>
                <w:div w:id="16489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5537">
          <w:marLeft w:val="0"/>
          <w:marRight w:val="0"/>
          <w:marTop w:val="0"/>
          <w:marBottom w:val="0"/>
          <w:divBdr>
            <w:top w:val="none" w:sz="0" w:space="0" w:color="auto"/>
            <w:left w:val="none" w:sz="0" w:space="0" w:color="auto"/>
            <w:bottom w:val="none" w:sz="0" w:space="0" w:color="auto"/>
            <w:right w:val="none" w:sz="0" w:space="0" w:color="auto"/>
          </w:divBdr>
        </w:div>
        <w:div w:id="611129605">
          <w:marLeft w:val="0"/>
          <w:marRight w:val="0"/>
          <w:marTop w:val="0"/>
          <w:marBottom w:val="0"/>
          <w:divBdr>
            <w:top w:val="none" w:sz="0" w:space="0" w:color="auto"/>
            <w:left w:val="none" w:sz="0" w:space="0" w:color="auto"/>
            <w:bottom w:val="none" w:sz="0" w:space="0" w:color="auto"/>
            <w:right w:val="none" w:sz="0" w:space="0" w:color="auto"/>
          </w:divBdr>
          <w:divsChild>
            <w:div w:id="1349678069">
              <w:marLeft w:val="0"/>
              <w:marRight w:val="0"/>
              <w:marTop w:val="0"/>
              <w:marBottom w:val="0"/>
              <w:divBdr>
                <w:top w:val="none" w:sz="0" w:space="0" w:color="auto"/>
                <w:left w:val="none" w:sz="0" w:space="0" w:color="auto"/>
                <w:bottom w:val="none" w:sz="0" w:space="0" w:color="auto"/>
                <w:right w:val="none" w:sz="0" w:space="0" w:color="auto"/>
              </w:divBdr>
              <w:divsChild>
                <w:div w:id="15727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51868">
          <w:marLeft w:val="0"/>
          <w:marRight w:val="0"/>
          <w:marTop w:val="0"/>
          <w:marBottom w:val="0"/>
          <w:divBdr>
            <w:top w:val="none" w:sz="0" w:space="0" w:color="auto"/>
            <w:left w:val="none" w:sz="0" w:space="0" w:color="auto"/>
            <w:bottom w:val="none" w:sz="0" w:space="0" w:color="auto"/>
            <w:right w:val="none" w:sz="0" w:space="0" w:color="auto"/>
          </w:divBdr>
        </w:div>
        <w:div w:id="201866165">
          <w:marLeft w:val="0"/>
          <w:marRight w:val="0"/>
          <w:marTop w:val="0"/>
          <w:marBottom w:val="0"/>
          <w:divBdr>
            <w:top w:val="none" w:sz="0" w:space="0" w:color="auto"/>
            <w:left w:val="none" w:sz="0" w:space="0" w:color="auto"/>
            <w:bottom w:val="none" w:sz="0" w:space="0" w:color="auto"/>
            <w:right w:val="none" w:sz="0" w:space="0" w:color="auto"/>
          </w:divBdr>
          <w:divsChild>
            <w:div w:id="2096323130">
              <w:marLeft w:val="0"/>
              <w:marRight w:val="0"/>
              <w:marTop w:val="0"/>
              <w:marBottom w:val="0"/>
              <w:divBdr>
                <w:top w:val="none" w:sz="0" w:space="0" w:color="auto"/>
                <w:left w:val="none" w:sz="0" w:space="0" w:color="auto"/>
                <w:bottom w:val="none" w:sz="0" w:space="0" w:color="auto"/>
                <w:right w:val="none" w:sz="0" w:space="0" w:color="auto"/>
              </w:divBdr>
              <w:divsChild>
                <w:div w:id="11340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2100">
          <w:marLeft w:val="0"/>
          <w:marRight w:val="0"/>
          <w:marTop w:val="0"/>
          <w:marBottom w:val="0"/>
          <w:divBdr>
            <w:top w:val="none" w:sz="0" w:space="0" w:color="auto"/>
            <w:left w:val="none" w:sz="0" w:space="0" w:color="auto"/>
            <w:bottom w:val="none" w:sz="0" w:space="0" w:color="auto"/>
            <w:right w:val="none" w:sz="0" w:space="0" w:color="auto"/>
          </w:divBdr>
        </w:div>
        <w:div w:id="1014913931">
          <w:marLeft w:val="0"/>
          <w:marRight w:val="0"/>
          <w:marTop w:val="0"/>
          <w:marBottom w:val="0"/>
          <w:divBdr>
            <w:top w:val="none" w:sz="0" w:space="0" w:color="auto"/>
            <w:left w:val="none" w:sz="0" w:space="0" w:color="auto"/>
            <w:bottom w:val="none" w:sz="0" w:space="0" w:color="auto"/>
            <w:right w:val="none" w:sz="0" w:space="0" w:color="auto"/>
          </w:divBdr>
          <w:divsChild>
            <w:div w:id="1905942112">
              <w:marLeft w:val="0"/>
              <w:marRight w:val="0"/>
              <w:marTop w:val="0"/>
              <w:marBottom w:val="0"/>
              <w:divBdr>
                <w:top w:val="none" w:sz="0" w:space="0" w:color="auto"/>
                <w:left w:val="none" w:sz="0" w:space="0" w:color="auto"/>
                <w:bottom w:val="none" w:sz="0" w:space="0" w:color="auto"/>
                <w:right w:val="none" w:sz="0" w:space="0" w:color="auto"/>
              </w:divBdr>
              <w:divsChild>
                <w:div w:id="7777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27287">
          <w:marLeft w:val="0"/>
          <w:marRight w:val="0"/>
          <w:marTop w:val="0"/>
          <w:marBottom w:val="0"/>
          <w:divBdr>
            <w:top w:val="none" w:sz="0" w:space="0" w:color="auto"/>
            <w:left w:val="none" w:sz="0" w:space="0" w:color="auto"/>
            <w:bottom w:val="none" w:sz="0" w:space="0" w:color="auto"/>
            <w:right w:val="none" w:sz="0" w:space="0" w:color="auto"/>
          </w:divBdr>
        </w:div>
        <w:div w:id="1771732063">
          <w:marLeft w:val="0"/>
          <w:marRight w:val="0"/>
          <w:marTop w:val="0"/>
          <w:marBottom w:val="0"/>
          <w:divBdr>
            <w:top w:val="none" w:sz="0" w:space="0" w:color="auto"/>
            <w:left w:val="none" w:sz="0" w:space="0" w:color="auto"/>
            <w:bottom w:val="none" w:sz="0" w:space="0" w:color="auto"/>
            <w:right w:val="none" w:sz="0" w:space="0" w:color="auto"/>
          </w:divBdr>
          <w:divsChild>
            <w:div w:id="1086078663">
              <w:marLeft w:val="0"/>
              <w:marRight w:val="0"/>
              <w:marTop w:val="0"/>
              <w:marBottom w:val="0"/>
              <w:divBdr>
                <w:top w:val="none" w:sz="0" w:space="0" w:color="auto"/>
                <w:left w:val="none" w:sz="0" w:space="0" w:color="auto"/>
                <w:bottom w:val="none" w:sz="0" w:space="0" w:color="auto"/>
                <w:right w:val="none" w:sz="0" w:space="0" w:color="auto"/>
              </w:divBdr>
              <w:divsChild>
                <w:div w:id="12239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9013">
          <w:marLeft w:val="0"/>
          <w:marRight w:val="0"/>
          <w:marTop w:val="0"/>
          <w:marBottom w:val="0"/>
          <w:divBdr>
            <w:top w:val="none" w:sz="0" w:space="0" w:color="auto"/>
            <w:left w:val="none" w:sz="0" w:space="0" w:color="auto"/>
            <w:bottom w:val="none" w:sz="0" w:space="0" w:color="auto"/>
            <w:right w:val="none" w:sz="0" w:space="0" w:color="auto"/>
          </w:divBdr>
        </w:div>
        <w:div w:id="1874145398">
          <w:marLeft w:val="0"/>
          <w:marRight w:val="0"/>
          <w:marTop w:val="0"/>
          <w:marBottom w:val="0"/>
          <w:divBdr>
            <w:top w:val="none" w:sz="0" w:space="0" w:color="auto"/>
            <w:left w:val="none" w:sz="0" w:space="0" w:color="auto"/>
            <w:bottom w:val="none" w:sz="0" w:space="0" w:color="auto"/>
            <w:right w:val="none" w:sz="0" w:space="0" w:color="auto"/>
          </w:divBdr>
          <w:divsChild>
            <w:div w:id="809712010">
              <w:marLeft w:val="0"/>
              <w:marRight w:val="0"/>
              <w:marTop w:val="0"/>
              <w:marBottom w:val="0"/>
              <w:divBdr>
                <w:top w:val="none" w:sz="0" w:space="0" w:color="auto"/>
                <w:left w:val="none" w:sz="0" w:space="0" w:color="auto"/>
                <w:bottom w:val="none" w:sz="0" w:space="0" w:color="auto"/>
                <w:right w:val="none" w:sz="0" w:space="0" w:color="auto"/>
              </w:divBdr>
              <w:divsChild>
                <w:div w:id="6922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11307">
          <w:marLeft w:val="0"/>
          <w:marRight w:val="0"/>
          <w:marTop w:val="0"/>
          <w:marBottom w:val="0"/>
          <w:divBdr>
            <w:top w:val="none" w:sz="0" w:space="0" w:color="auto"/>
            <w:left w:val="none" w:sz="0" w:space="0" w:color="auto"/>
            <w:bottom w:val="none" w:sz="0" w:space="0" w:color="auto"/>
            <w:right w:val="none" w:sz="0" w:space="0" w:color="auto"/>
          </w:divBdr>
        </w:div>
        <w:div w:id="1509640992">
          <w:marLeft w:val="0"/>
          <w:marRight w:val="0"/>
          <w:marTop w:val="0"/>
          <w:marBottom w:val="0"/>
          <w:divBdr>
            <w:top w:val="none" w:sz="0" w:space="0" w:color="auto"/>
            <w:left w:val="none" w:sz="0" w:space="0" w:color="auto"/>
            <w:bottom w:val="none" w:sz="0" w:space="0" w:color="auto"/>
            <w:right w:val="none" w:sz="0" w:space="0" w:color="auto"/>
          </w:divBdr>
          <w:divsChild>
            <w:div w:id="21981684">
              <w:marLeft w:val="0"/>
              <w:marRight w:val="0"/>
              <w:marTop w:val="0"/>
              <w:marBottom w:val="0"/>
              <w:divBdr>
                <w:top w:val="none" w:sz="0" w:space="0" w:color="auto"/>
                <w:left w:val="none" w:sz="0" w:space="0" w:color="auto"/>
                <w:bottom w:val="none" w:sz="0" w:space="0" w:color="auto"/>
                <w:right w:val="none" w:sz="0" w:space="0" w:color="auto"/>
              </w:divBdr>
              <w:divsChild>
                <w:div w:id="5549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50074">
          <w:marLeft w:val="0"/>
          <w:marRight w:val="0"/>
          <w:marTop w:val="0"/>
          <w:marBottom w:val="0"/>
          <w:divBdr>
            <w:top w:val="none" w:sz="0" w:space="0" w:color="auto"/>
            <w:left w:val="none" w:sz="0" w:space="0" w:color="auto"/>
            <w:bottom w:val="none" w:sz="0" w:space="0" w:color="auto"/>
            <w:right w:val="none" w:sz="0" w:space="0" w:color="auto"/>
          </w:divBdr>
        </w:div>
        <w:div w:id="813449423">
          <w:marLeft w:val="0"/>
          <w:marRight w:val="0"/>
          <w:marTop w:val="0"/>
          <w:marBottom w:val="0"/>
          <w:divBdr>
            <w:top w:val="none" w:sz="0" w:space="0" w:color="auto"/>
            <w:left w:val="none" w:sz="0" w:space="0" w:color="auto"/>
            <w:bottom w:val="none" w:sz="0" w:space="0" w:color="auto"/>
            <w:right w:val="none" w:sz="0" w:space="0" w:color="auto"/>
          </w:divBdr>
          <w:divsChild>
            <w:div w:id="1093553282">
              <w:marLeft w:val="0"/>
              <w:marRight w:val="0"/>
              <w:marTop w:val="0"/>
              <w:marBottom w:val="0"/>
              <w:divBdr>
                <w:top w:val="none" w:sz="0" w:space="0" w:color="auto"/>
                <w:left w:val="none" w:sz="0" w:space="0" w:color="auto"/>
                <w:bottom w:val="none" w:sz="0" w:space="0" w:color="auto"/>
                <w:right w:val="none" w:sz="0" w:space="0" w:color="auto"/>
              </w:divBdr>
              <w:divsChild>
                <w:div w:id="15205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09850">
          <w:marLeft w:val="0"/>
          <w:marRight w:val="0"/>
          <w:marTop w:val="0"/>
          <w:marBottom w:val="0"/>
          <w:divBdr>
            <w:top w:val="none" w:sz="0" w:space="0" w:color="auto"/>
            <w:left w:val="none" w:sz="0" w:space="0" w:color="auto"/>
            <w:bottom w:val="none" w:sz="0" w:space="0" w:color="auto"/>
            <w:right w:val="none" w:sz="0" w:space="0" w:color="auto"/>
          </w:divBdr>
        </w:div>
        <w:div w:id="563956296">
          <w:marLeft w:val="0"/>
          <w:marRight w:val="0"/>
          <w:marTop w:val="0"/>
          <w:marBottom w:val="0"/>
          <w:divBdr>
            <w:top w:val="none" w:sz="0" w:space="0" w:color="auto"/>
            <w:left w:val="none" w:sz="0" w:space="0" w:color="auto"/>
            <w:bottom w:val="none" w:sz="0" w:space="0" w:color="auto"/>
            <w:right w:val="none" w:sz="0" w:space="0" w:color="auto"/>
          </w:divBdr>
          <w:divsChild>
            <w:div w:id="699941053">
              <w:marLeft w:val="0"/>
              <w:marRight w:val="0"/>
              <w:marTop w:val="0"/>
              <w:marBottom w:val="0"/>
              <w:divBdr>
                <w:top w:val="none" w:sz="0" w:space="0" w:color="auto"/>
                <w:left w:val="none" w:sz="0" w:space="0" w:color="auto"/>
                <w:bottom w:val="none" w:sz="0" w:space="0" w:color="auto"/>
                <w:right w:val="none" w:sz="0" w:space="0" w:color="auto"/>
              </w:divBdr>
            </w:div>
          </w:divsChild>
        </w:div>
        <w:div w:id="648755180">
          <w:marLeft w:val="0"/>
          <w:marRight w:val="0"/>
          <w:marTop w:val="0"/>
          <w:marBottom w:val="0"/>
          <w:divBdr>
            <w:top w:val="none" w:sz="0" w:space="0" w:color="auto"/>
            <w:left w:val="none" w:sz="0" w:space="0" w:color="auto"/>
            <w:bottom w:val="none" w:sz="0" w:space="0" w:color="auto"/>
            <w:right w:val="none" w:sz="0" w:space="0" w:color="auto"/>
          </w:divBdr>
          <w:divsChild>
            <w:div w:id="873034784">
              <w:marLeft w:val="0"/>
              <w:marRight w:val="0"/>
              <w:marTop w:val="0"/>
              <w:marBottom w:val="0"/>
              <w:divBdr>
                <w:top w:val="none" w:sz="0" w:space="0" w:color="auto"/>
                <w:left w:val="none" w:sz="0" w:space="0" w:color="auto"/>
                <w:bottom w:val="none" w:sz="0" w:space="0" w:color="auto"/>
                <w:right w:val="none" w:sz="0" w:space="0" w:color="auto"/>
              </w:divBdr>
              <w:divsChild>
                <w:div w:id="11637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40885">
          <w:marLeft w:val="0"/>
          <w:marRight w:val="0"/>
          <w:marTop w:val="0"/>
          <w:marBottom w:val="0"/>
          <w:divBdr>
            <w:top w:val="none" w:sz="0" w:space="0" w:color="auto"/>
            <w:left w:val="none" w:sz="0" w:space="0" w:color="auto"/>
            <w:bottom w:val="none" w:sz="0" w:space="0" w:color="auto"/>
            <w:right w:val="none" w:sz="0" w:space="0" w:color="auto"/>
          </w:divBdr>
        </w:div>
        <w:div w:id="837424532">
          <w:marLeft w:val="0"/>
          <w:marRight w:val="0"/>
          <w:marTop w:val="0"/>
          <w:marBottom w:val="0"/>
          <w:divBdr>
            <w:top w:val="none" w:sz="0" w:space="0" w:color="auto"/>
            <w:left w:val="none" w:sz="0" w:space="0" w:color="auto"/>
            <w:bottom w:val="none" w:sz="0" w:space="0" w:color="auto"/>
            <w:right w:val="none" w:sz="0" w:space="0" w:color="auto"/>
          </w:divBdr>
          <w:divsChild>
            <w:div w:id="1810005482">
              <w:marLeft w:val="0"/>
              <w:marRight w:val="0"/>
              <w:marTop w:val="0"/>
              <w:marBottom w:val="0"/>
              <w:divBdr>
                <w:top w:val="none" w:sz="0" w:space="0" w:color="auto"/>
                <w:left w:val="none" w:sz="0" w:space="0" w:color="auto"/>
                <w:bottom w:val="none" w:sz="0" w:space="0" w:color="auto"/>
                <w:right w:val="none" w:sz="0" w:space="0" w:color="auto"/>
              </w:divBdr>
              <w:divsChild>
                <w:div w:id="1295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9733">
          <w:marLeft w:val="0"/>
          <w:marRight w:val="0"/>
          <w:marTop w:val="0"/>
          <w:marBottom w:val="0"/>
          <w:divBdr>
            <w:top w:val="none" w:sz="0" w:space="0" w:color="auto"/>
            <w:left w:val="none" w:sz="0" w:space="0" w:color="auto"/>
            <w:bottom w:val="none" w:sz="0" w:space="0" w:color="auto"/>
            <w:right w:val="none" w:sz="0" w:space="0" w:color="auto"/>
          </w:divBdr>
        </w:div>
        <w:div w:id="22637223">
          <w:marLeft w:val="0"/>
          <w:marRight w:val="0"/>
          <w:marTop w:val="0"/>
          <w:marBottom w:val="0"/>
          <w:divBdr>
            <w:top w:val="none" w:sz="0" w:space="0" w:color="auto"/>
            <w:left w:val="none" w:sz="0" w:space="0" w:color="auto"/>
            <w:bottom w:val="none" w:sz="0" w:space="0" w:color="auto"/>
            <w:right w:val="none" w:sz="0" w:space="0" w:color="auto"/>
          </w:divBdr>
          <w:divsChild>
            <w:div w:id="802039243">
              <w:marLeft w:val="0"/>
              <w:marRight w:val="0"/>
              <w:marTop w:val="0"/>
              <w:marBottom w:val="0"/>
              <w:divBdr>
                <w:top w:val="none" w:sz="0" w:space="0" w:color="auto"/>
                <w:left w:val="none" w:sz="0" w:space="0" w:color="auto"/>
                <w:bottom w:val="none" w:sz="0" w:space="0" w:color="auto"/>
                <w:right w:val="none" w:sz="0" w:space="0" w:color="auto"/>
              </w:divBdr>
              <w:divsChild>
                <w:div w:id="18383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37294">
          <w:marLeft w:val="0"/>
          <w:marRight w:val="0"/>
          <w:marTop w:val="0"/>
          <w:marBottom w:val="0"/>
          <w:divBdr>
            <w:top w:val="none" w:sz="0" w:space="0" w:color="auto"/>
            <w:left w:val="none" w:sz="0" w:space="0" w:color="auto"/>
            <w:bottom w:val="none" w:sz="0" w:space="0" w:color="auto"/>
            <w:right w:val="none" w:sz="0" w:space="0" w:color="auto"/>
          </w:divBdr>
        </w:div>
        <w:div w:id="111824265">
          <w:marLeft w:val="0"/>
          <w:marRight w:val="0"/>
          <w:marTop w:val="0"/>
          <w:marBottom w:val="0"/>
          <w:divBdr>
            <w:top w:val="none" w:sz="0" w:space="0" w:color="auto"/>
            <w:left w:val="none" w:sz="0" w:space="0" w:color="auto"/>
            <w:bottom w:val="none" w:sz="0" w:space="0" w:color="auto"/>
            <w:right w:val="none" w:sz="0" w:space="0" w:color="auto"/>
          </w:divBdr>
          <w:divsChild>
            <w:div w:id="1217278192">
              <w:marLeft w:val="0"/>
              <w:marRight w:val="0"/>
              <w:marTop w:val="0"/>
              <w:marBottom w:val="0"/>
              <w:divBdr>
                <w:top w:val="none" w:sz="0" w:space="0" w:color="auto"/>
                <w:left w:val="none" w:sz="0" w:space="0" w:color="auto"/>
                <w:bottom w:val="none" w:sz="0" w:space="0" w:color="auto"/>
                <w:right w:val="none" w:sz="0" w:space="0" w:color="auto"/>
              </w:divBdr>
              <w:divsChild>
                <w:div w:id="38522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9005">
          <w:marLeft w:val="0"/>
          <w:marRight w:val="0"/>
          <w:marTop w:val="0"/>
          <w:marBottom w:val="0"/>
          <w:divBdr>
            <w:top w:val="none" w:sz="0" w:space="0" w:color="auto"/>
            <w:left w:val="none" w:sz="0" w:space="0" w:color="auto"/>
            <w:bottom w:val="none" w:sz="0" w:space="0" w:color="auto"/>
            <w:right w:val="none" w:sz="0" w:space="0" w:color="auto"/>
          </w:divBdr>
        </w:div>
        <w:div w:id="191655064">
          <w:marLeft w:val="0"/>
          <w:marRight w:val="0"/>
          <w:marTop w:val="0"/>
          <w:marBottom w:val="0"/>
          <w:divBdr>
            <w:top w:val="none" w:sz="0" w:space="0" w:color="auto"/>
            <w:left w:val="none" w:sz="0" w:space="0" w:color="auto"/>
            <w:bottom w:val="none" w:sz="0" w:space="0" w:color="auto"/>
            <w:right w:val="none" w:sz="0" w:space="0" w:color="auto"/>
          </w:divBdr>
          <w:divsChild>
            <w:div w:id="1001160259">
              <w:marLeft w:val="0"/>
              <w:marRight w:val="0"/>
              <w:marTop w:val="0"/>
              <w:marBottom w:val="0"/>
              <w:divBdr>
                <w:top w:val="none" w:sz="0" w:space="0" w:color="auto"/>
                <w:left w:val="none" w:sz="0" w:space="0" w:color="auto"/>
                <w:bottom w:val="none" w:sz="0" w:space="0" w:color="auto"/>
                <w:right w:val="none" w:sz="0" w:space="0" w:color="auto"/>
              </w:divBdr>
              <w:divsChild>
                <w:div w:id="13697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2935">
          <w:marLeft w:val="0"/>
          <w:marRight w:val="0"/>
          <w:marTop w:val="0"/>
          <w:marBottom w:val="0"/>
          <w:divBdr>
            <w:top w:val="none" w:sz="0" w:space="0" w:color="auto"/>
            <w:left w:val="none" w:sz="0" w:space="0" w:color="auto"/>
            <w:bottom w:val="none" w:sz="0" w:space="0" w:color="auto"/>
            <w:right w:val="none" w:sz="0" w:space="0" w:color="auto"/>
          </w:divBdr>
        </w:div>
        <w:div w:id="1444763522">
          <w:marLeft w:val="0"/>
          <w:marRight w:val="0"/>
          <w:marTop w:val="0"/>
          <w:marBottom w:val="0"/>
          <w:divBdr>
            <w:top w:val="none" w:sz="0" w:space="0" w:color="auto"/>
            <w:left w:val="none" w:sz="0" w:space="0" w:color="auto"/>
            <w:bottom w:val="none" w:sz="0" w:space="0" w:color="auto"/>
            <w:right w:val="none" w:sz="0" w:space="0" w:color="auto"/>
          </w:divBdr>
          <w:divsChild>
            <w:div w:id="1814786258">
              <w:marLeft w:val="0"/>
              <w:marRight w:val="0"/>
              <w:marTop w:val="0"/>
              <w:marBottom w:val="0"/>
              <w:divBdr>
                <w:top w:val="none" w:sz="0" w:space="0" w:color="auto"/>
                <w:left w:val="none" w:sz="0" w:space="0" w:color="auto"/>
                <w:bottom w:val="none" w:sz="0" w:space="0" w:color="auto"/>
                <w:right w:val="none" w:sz="0" w:space="0" w:color="auto"/>
              </w:divBdr>
              <w:divsChild>
                <w:div w:id="6554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06549">
          <w:marLeft w:val="0"/>
          <w:marRight w:val="0"/>
          <w:marTop w:val="0"/>
          <w:marBottom w:val="0"/>
          <w:divBdr>
            <w:top w:val="none" w:sz="0" w:space="0" w:color="auto"/>
            <w:left w:val="none" w:sz="0" w:space="0" w:color="auto"/>
            <w:bottom w:val="none" w:sz="0" w:space="0" w:color="auto"/>
            <w:right w:val="none" w:sz="0" w:space="0" w:color="auto"/>
          </w:divBdr>
        </w:div>
        <w:div w:id="883520130">
          <w:marLeft w:val="0"/>
          <w:marRight w:val="0"/>
          <w:marTop w:val="0"/>
          <w:marBottom w:val="0"/>
          <w:divBdr>
            <w:top w:val="none" w:sz="0" w:space="0" w:color="auto"/>
            <w:left w:val="none" w:sz="0" w:space="0" w:color="auto"/>
            <w:bottom w:val="none" w:sz="0" w:space="0" w:color="auto"/>
            <w:right w:val="none" w:sz="0" w:space="0" w:color="auto"/>
          </w:divBdr>
          <w:divsChild>
            <w:div w:id="1540170522">
              <w:marLeft w:val="0"/>
              <w:marRight w:val="0"/>
              <w:marTop w:val="0"/>
              <w:marBottom w:val="0"/>
              <w:divBdr>
                <w:top w:val="none" w:sz="0" w:space="0" w:color="auto"/>
                <w:left w:val="none" w:sz="0" w:space="0" w:color="auto"/>
                <w:bottom w:val="none" w:sz="0" w:space="0" w:color="auto"/>
                <w:right w:val="none" w:sz="0" w:space="0" w:color="auto"/>
              </w:divBdr>
              <w:divsChild>
                <w:div w:id="5029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373">
          <w:marLeft w:val="0"/>
          <w:marRight w:val="0"/>
          <w:marTop w:val="0"/>
          <w:marBottom w:val="0"/>
          <w:divBdr>
            <w:top w:val="none" w:sz="0" w:space="0" w:color="auto"/>
            <w:left w:val="none" w:sz="0" w:space="0" w:color="auto"/>
            <w:bottom w:val="none" w:sz="0" w:space="0" w:color="auto"/>
            <w:right w:val="none" w:sz="0" w:space="0" w:color="auto"/>
          </w:divBdr>
        </w:div>
        <w:div w:id="2032492921">
          <w:marLeft w:val="0"/>
          <w:marRight w:val="0"/>
          <w:marTop w:val="0"/>
          <w:marBottom w:val="0"/>
          <w:divBdr>
            <w:top w:val="none" w:sz="0" w:space="0" w:color="auto"/>
            <w:left w:val="none" w:sz="0" w:space="0" w:color="auto"/>
            <w:bottom w:val="none" w:sz="0" w:space="0" w:color="auto"/>
            <w:right w:val="none" w:sz="0" w:space="0" w:color="auto"/>
          </w:divBdr>
          <w:divsChild>
            <w:div w:id="758021175">
              <w:marLeft w:val="0"/>
              <w:marRight w:val="0"/>
              <w:marTop w:val="0"/>
              <w:marBottom w:val="0"/>
              <w:divBdr>
                <w:top w:val="none" w:sz="0" w:space="0" w:color="auto"/>
                <w:left w:val="none" w:sz="0" w:space="0" w:color="auto"/>
                <w:bottom w:val="none" w:sz="0" w:space="0" w:color="auto"/>
                <w:right w:val="none" w:sz="0" w:space="0" w:color="auto"/>
              </w:divBdr>
            </w:div>
          </w:divsChild>
        </w:div>
        <w:div w:id="1522085325">
          <w:marLeft w:val="0"/>
          <w:marRight w:val="0"/>
          <w:marTop w:val="0"/>
          <w:marBottom w:val="0"/>
          <w:divBdr>
            <w:top w:val="none" w:sz="0" w:space="0" w:color="auto"/>
            <w:left w:val="none" w:sz="0" w:space="0" w:color="auto"/>
            <w:bottom w:val="none" w:sz="0" w:space="0" w:color="auto"/>
            <w:right w:val="none" w:sz="0" w:space="0" w:color="auto"/>
          </w:divBdr>
          <w:divsChild>
            <w:div w:id="236980100">
              <w:marLeft w:val="0"/>
              <w:marRight w:val="0"/>
              <w:marTop w:val="0"/>
              <w:marBottom w:val="0"/>
              <w:divBdr>
                <w:top w:val="none" w:sz="0" w:space="0" w:color="auto"/>
                <w:left w:val="none" w:sz="0" w:space="0" w:color="auto"/>
                <w:bottom w:val="none" w:sz="0" w:space="0" w:color="auto"/>
                <w:right w:val="none" w:sz="0" w:space="0" w:color="auto"/>
              </w:divBdr>
              <w:divsChild>
                <w:div w:id="214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0806">
          <w:marLeft w:val="0"/>
          <w:marRight w:val="0"/>
          <w:marTop w:val="0"/>
          <w:marBottom w:val="0"/>
          <w:divBdr>
            <w:top w:val="none" w:sz="0" w:space="0" w:color="auto"/>
            <w:left w:val="none" w:sz="0" w:space="0" w:color="auto"/>
            <w:bottom w:val="none" w:sz="0" w:space="0" w:color="auto"/>
            <w:right w:val="none" w:sz="0" w:space="0" w:color="auto"/>
          </w:divBdr>
        </w:div>
        <w:div w:id="1520199511">
          <w:marLeft w:val="0"/>
          <w:marRight w:val="0"/>
          <w:marTop w:val="0"/>
          <w:marBottom w:val="0"/>
          <w:divBdr>
            <w:top w:val="none" w:sz="0" w:space="0" w:color="auto"/>
            <w:left w:val="none" w:sz="0" w:space="0" w:color="auto"/>
            <w:bottom w:val="none" w:sz="0" w:space="0" w:color="auto"/>
            <w:right w:val="none" w:sz="0" w:space="0" w:color="auto"/>
          </w:divBdr>
          <w:divsChild>
            <w:div w:id="1208175557">
              <w:marLeft w:val="0"/>
              <w:marRight w:val="0"/>
              <w:marTop w:val="0"/>
              <w:marBottom w:val="0"/>
              <w:divBdr>
                <w:top w:val="none" w:sz="0" w:space="0" w:color="auto"/>
                <w:left w:val="none" w:sz="0" w:space="0" w:color="auto"/>
                <w:bottom w:val="none" w:sz="0" w:space="0" w:color="auto"/>
                <w:right w:val="none" w:sz="0" w:space="0" w:color="auto"/>
              </w:divBdr>
              <w:divsChild>
                <w:div w:id="37862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0958">
          <w:marLeft w:val="0"/>
          <w:marRight w:val="0"/>
          <w:marTop w:val="0"/>
          <w:marBottom w:val="0"/>
          <w:divBdr>
            <w:top w:val="none" w:sz="0" w:space="0" w:color="auto"/>
            <w:left w:val="none" w:sz="0" w:space="0" w:color="auto"/>
            <w:bottom w:val="none" w:sz="0" w:space="0" w:color="auto"/>
            <w:right w:val="none" w:sz="0" w:space="0" w:color="auto"/>
          </w:divBdr>
        </w:div>
        <w:div w:id="1634554624">
          <w:marLeft w:val="0"/>
          <w:marRight w:val="0"/>
          <w:marTop w:val="0"/>
          <w:marBottom w:val="0"/>
          <w:divBdr>
            <w:top w:val="none" w:sz="0" w:space="0" w:color="auto"/>
            <w:left w:val="none" w:sz="0" w:space="0" w:color="auto"/>
            <w:bottom w:val="none" w:sz="0" w:space="0" w:color="auto"/>
            <w:right w:val="none" w:sz="0" w:space="0" w:color="auto"/>
          </w:divBdr>
          <w:divsChild>
            <w:div w:id="2108386898">
              <w:marLeft w:val="0"/>
              <w:marRight w:val="0"/>
              <w:marTop w:val="0"/>
              <w:marBottom w:val="0"/>
              <w:divBdr>
                <w:top w:val="none" w:sz="0" w:space="0" w:color="auto"/>
                <w:left w:val="none" w:sz="0" w:space="0" w:color="auto"/>
                <w:bottom w:val="none" w:sz="0" w:space="0" w:color="auto"/>
                <w:right w:val="none" w:sz="0" w:space="0" w:color="auto"/>
              </w:divBdr>
              <w:divsChild>
                <w:div w:id="43621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6025">
          <w:marLeft w:val="0"/>
          <w:marRight w:val="0"/>
          <w:marTop w:val="0"/>
          <w:marBottom w:val="0"/>
          <w:divBdr>
            <w:top w:val="none" w:sz="0" w:space="0" w:color="auto"/>
            <w:left w:val="none" w:sz="0" w:space="0" w:color="auto"/>
            <w:bottom w:val="none" w:sz="0" w:space="0" w:color="auto"/>
            <w:right w:val="none" w:sz="0" w:space="0" w:color="auto"/>
          </w:divBdr>
        </w:div>
        <w:div w:id="950548831">
          <w:marLeft w:val="0"/>
          <w:marRight w:val="0"/>
          <w:marTop w:val="0"/>
          <w:marBottom w:val="0"/>
          <w:divBdr>
            <w:top w:val="none" w:sz="0" w:space="0" w:color="auto"/>
            <w:left w:val="none" w:sz="0" w:space="0" w:color="auto"/>
            <w:bottom w:val="none" w:sz="0" w:space="0" w:color="auto"/>
            <w:right w:val="none" w:sz="0" w:space="0" w:color="auto"/>
          </w:divBdr>
          <w:divsChild>
            <w:div w:id="64761173">
              <w:marLeft w:val="0"/>
              <w:marRight w:val="0"/>
              <w:marTop w:val="0"/>
              <w:marBottom w:val="0"/>
              <w:divBdr>
                <w:top w:val="none" w:sz="0" w:space="0" w:color="auto"/>
                <w:left w:val="none" w:sz="0" w:space="0" w:color="auto"/>
                <w:bottom w:val="none" w:sz="0" w:space="0" w:color="auto"/>
                <w:right w:val="none" w:sz="0" w:space="0" w:color="auto"/>
              </w:divBdr>
              <w:divsChild>
                <w:div w:id="15409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4235">
          <w:marLeft w:val="0"/>
          <w:marRight w:val="0"/>
          <w:marTop w:val="0"/>
          <w:marBottom w:val="0"/>
          <w:divBdr>
            <w:top w:val="none" w:sz="0" w:space="0" w:color="auto"/>
            <w:left w:val="none" w:sz="0" w:space="0" w:color="auto"/>
            <w:bottom w:val="none" w:sz="0" w:space="0" w:color="auto"/>
            <w:right w:val="none" w:sz="0" w:space="0" w:color="auto"/>
          </w:divBdr>
        </w:div>
        <w:div w:id="1474717606">
          <w:marLeft w:val="0"/>
          <w:marRight w:val="0"/>
          <w:marTop w:val="0"/>
          <w:marBottom w:val="0"/>
          <w:divBdr>
            <w:top w:val="none" w:sz="0" w:space="0" w:color="auto"/>
            <w:left w:val="none" w:sz="0" w:space="0" w:color="auto"/>
            <w:bottom w:val="none" w:sz="0" w:space="0" w:color="auto"/>
            <w:right w:val="none" w:sz="0" w:space="0" w:color="auto"/>
          </w:divBdr>
          <w:divsChild>
            <w:div w:id="234322084">
              <w:marLeft w:val="0"/>
              <w:marRight w:val="0"/>
              <w:marTop w:val="0"/>
              <w:marBottom w:val="0"/>
              <w:divBdr>
                <w:top w:val="none" w:sz="0" w:space="0" w:color="auto"/>
                <w:left w:val="none" w:sz="0" w:space="0" w:color="auto"/>
                <w:bottom w:val="none" w:sz="0" w:space="0" w:color="auto"/>
                <w:right w:val="none" w:sz="0" w:space="0" w:color="auto"/>
              </w:divBdr>
              <w:divsChild>
                <w:div w:id="17021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1305">
          <w:marLeft w:val="0"/>
          <w:marRight w:val="0"/>
          <w:marTop w:val="0"/>
          <w:marBottom w:val="0"/>
          <w:divBdr>
            <w:top w:val="none" w:sz="0" w:space="0" w:color="auto"/>
            <w:left w:val="none" w:sz="0" w:space="0" w:color="auto"/>
            <w:bottom w:val="none" w:sz="0" w:space="0" w:color="auto"/>
            <w:right w:val="none" w:sz="0" w:space="0" w:color="auto"/>
          </w:divBdr>
        </w:div>
        <w:div w:id="1861622215">
          <w:marLeft w:val="0"/>
          <w:marRight w:val="0"/>
          <w:marTop w:val="0"/>
          <w:marBottom w:val="0"/>
          <w:divBdr>
            <w:top w:val="none" w:sz="0" w:space="0" w:color="auto"/>
            <w:left w:val="none" w:sz="0" w:space="0" w:color="auto"/>
            <w:bottom w:val="none" w:sz="0" w:space="0" w:color="auto"/>
            <w:right w:val="none" w:sz="0" w:space="0" w:color="auto"/>
          </w:divBdr>
          <w:divsChild>
            <w:div w:id="1470126536">
              <w:marLeft w:val="0"/>
              <w:marRight w:val="0"/>
              <w:marTop w:val="0"/>
              <w:marBottom w:val="0"/>
              <w:divBdr>
                <w:top w:val="none" w:sz="0" w:space="0" w:color="auto"/>
                <w:left w:val="none" w:sz="0" w:space="0" w:color="auto"/>
                <w:bottom w:val="none" w:sz="0" w:space="0" w:color="auto"/>
                <w:right w:val="none" w:sz="0" w:space="0" w:color="auto"/>
              </w:divBdr>
              <w:divsChild>
                <w:div w:id="8367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3214">
          <w:marLeft w:val="0"/>
          <w:marRight w:val="0"/>
          <w:marTop w:val="0"/>
          <w:marBottom w:val="0"/>
          <w:divBdr>
            <w:top w:val="none" w:sz="0" w:space="0" w:color="auto"/>
            <w:left w:val="none" w:sz="0" w:space="0" w:color="auto"/>
            <w:bottom w:val="none" w:sz="0" w:space="0" w:color="auto"/>
            <w:right w:val="none" w:sz="0" w:space="0" w:color="auto"/>
          </w:divBdr>
        </w:div>
        <w:div w:id="261108643">
          <w:marLeft w:val="0"/>
          <w:marRight w:val="0"/>
          <w:marTop w:val="0"/>
          <w:marBottom w:val="0"/>
          <w:divBdr>
            <w:top w:val="none" w:sz="0" w:space="0" w:color="auto"/>
            <w:left w:val="none" w:sz="0" w:space="0" w:color="auto"/>
            <w:bottom w:val="none" w:sz="0" w:space="0" w:color="auto"/>
            <w:right w:val="none" w:sz="0" w:space="0" w:color="auto"/>
          </w:divBdr>
          <w:divsChild>
            <w:div w:id="997424407">
              <w:marLeft w:val="0"/>
              <w:marRight w:val="0"/>
              <w:marTop w:val="0"/>
              <w:marBottom w:val="0"/>
              <w:divBdr>
                <w:top w:val="none" w:sz="0" w:space="0" w:color="auto"/>
                <w:left w:val="none" w:sz="0" w:space="0" w:color="auto"/>
                <w:bottom w:val="none" w:sz="0" w:space="0" w:color="auto"/>
                <w:right w:val="none" w:sz="0" w:space="0" w:color="auto"/>
              </w:divBdr>
              <w:divsChild>
                <w:div w:id="19500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93810">
          <w:marLeft w:val="0"/>
          <w:marRight w:val="0"/>
          <w:marTop w:val="0"/>
          <w:marBottom w:val="0"/>
          <w:divBdr>
            <w:top w:val="none" w:sz="0" w:space="0" w:color="auto"/>
            <w:left w:val="none" w:sz="0" w:space="0" w:color="auto"/>
            <w:bottom w:val="none" w:sz="0" w:space="0" w:color="auto"/>
            <w:right w:val="none" w:sz="0" w:space="0" w:color="auto"/>
          </w:divBdr>
        </w:div>
        <w:div w:id="709378562">
          <w:marLeft w:val="0"/>
          <w:marRight w:val="0"/>
          <w:marTop w:val="0"/>
          <w:marBottom w:val="0"/>
          <w:divBdr>
            <w:top w:val="none" w:sz="0" w:space="0" w:color="auto"/>
            <w:left w:val="none" w:sz="0" w:space="0" w:color="auto"/>
            <w:bottom w:val="none" w:sz="0" w:space="0" w:color="auto"/>
            <w:right w:val="none" w:sz="0" w:space="0" w:color="auto"/>
          </w:divBdr>
          <w:divsChild>
            <w:div w:id="211232575">
              <w:marLeft w:val="0"/>
              <w:marRight w:val="0"/>
              <w:marTop w:val="0"/>
              <w:marBottom w:val="0"/>
              <w:divBdr>
                <w:top w:val="none" w:sz="0" w:space="0" w:color="auto"/>
                <w:left w:val="none" w:sz="0" w:space="0" w:color="auto"/>
                <w:bottom w:val="none" w:sz="0" w:space="0" w:color="auto"/>
                <w:right w:val="none" w:sz="0" w:space="0" w:color="auto"/>
              </w:divBdr>
              <w:divsChild>
                <w:div w:id="654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63893">
          <w:marLeft w:val="0"/>
          <w:marRight w:val="0"/>
          <w:marTop w:val="0"/>
          <w:marBottom w:val="0"/>
          <w:divBdr>
            <w:top w:val="none" w:sz="0" w:space="0" w:color="auto"/>
            <w:left w:val="none" w:sz="0" w:space="0" w:color="auto"/>
            <w:bottom w:val="none" w:sz="0" w:space="0" w:color="auto"/>
            <w:right w:val="none" w:sz="0" w:space="0" w:color="auto"/>
          </w:divBdr>
        </w:div>
        <w:div w:id="1836189291">
          <w:marLeft w:val="0"/>
          <w:marRight w:val="0"/>
          <w:marTop w:val="0"/>
          <w:marBottom w:val="0"/>
          <w:divBdr>
            <w:top w:val="none" w:sz="0" w:space="0" w:color="auto"/>
            <w:left w:val="none" w:sz="0" w:space="0" w:color="auto"/>
            <w:bottom w:val="none" w:sz="0" w:space="0" w:color="auto"/>
            <w:right w:val="none" w:sz="0" w:space="0" w:color="auto"/>
          </w:divBdr>
          <w:divsChild>
            <w:div w:id="2124767308">
              <w:marLeft w:val="0"/>
              <w:marRight w:val="0"/>
              <w:marTop w:val="0"/>
              <w:marBottom w:val="0"/>
              <w:divBdr>
                <w:top w:val="none" w:sz="0" w:space="0" w:color="auto"/>
                <w:left w:val="none" w:sz="0" w:space="0" w:color="auto"/>
                <w:bottom w:val="none" w:sz="0" w:space="0" w:color="auto"/>
                <w:right w:val="none" w:sz="0" w:space="0" w:color="auto"/>
              </w:divBdr>
              <w:divsChild>
                <w:div w:id="10192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0923">
          <w:marLeft w:val="0"/>
          <w:marRight w:val="0"/>
          <w:marTop w:val="0"/>
          <w:marBottom w:val="0"/>
          <w:divBdr>
            <w:top w:val="none" w:sz="0" w:space="0" w:color="auto"/>
            <w:left w:val="none" w:sz="0" w:space="0" w:color="auto"/>
            <w:bottom w:val="none" w:sz="0" w:space="0" w:color="auto"/>
            <w:right w:val="none" w:sz="0" w:space="0" w:color="auto"/>
          </w:divBdr>
        </w:div>
        <w:div w:id="2136408776">
          <w:marLeft w:val="0"/>
          <w:marRight w:val="0"/>
          <w:marTop w:val="0"/>
          <w:marBottom w:val="0"/>
          <w:divBdr>
            <w:top w:val="none" w:sz="0" w:space="0" w:color="auto"/>
            <w:left w:val="none" w:sz="0" w:space="0" w:color="auto"/>
            <w:bottom w:val="none" w:sz="0" w:space="0" w:color="auto"/>
            <w:right w:val="none" w:sz="0" w:space="0" w:color="auto"/>
          </w:divBdr>
          <w:divsChild>
            <w:div w:id="1130787721">
              <w:marLeft w:val="0"/>
              <w:marRight w:val="0"/>
              <w:marTop w:val="0"/>
              <w:marBottom w:val="0"/>
              <w:divBdr>
                <w:top w:val="none" w:sz="0" w:space="0" w:color="auto"/>
                <w:left w:val="none" w:sz="0" w:space="0" w:color="auto"/>
                <w:bottom w:val="none" w:sz="0" w:space="0" w:color="auto"/>
                <w:right w:val="none" w:sz="0" w:space="0" w:color="auto"/>
              </w:divBdr>
              <w:divsChild>
                <w:div w:id="29290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1630">
          <w:marLeft w:val="0"/>
          <w:marRight w:val="0"/>
          <w:marTop w:val="0"/>
          <w:marBottom w:val="0"/>
          <w:divBdr>
            <w:top w:val="none" w:sz="0" w:space="0" w:color="auto"/>
            <w:left w:val="none" w:sz="0" w:space="0" w:color="auto"/>
            <w:bottom w:val="none" w:sz="0" w:space="0" w:color="auto"/>
            <w:right w:val="none" w:sz="0" w:space="0" w:color="auto"/>
          </w:divBdr>
        </w:div>
        <w:div w:id="862523200">
          <w:marLeft w:val="0"/>
          <w:marRight w:val="0"/>
          <w:marTop w:val="0"/>
          <w:marBottom w:val="0"/>
          <w:divBdr>
            <w:top w:val="none" w:sz="0" w:space="0" w:color="auto"/>
            <w:left w:val="none" w:sz="0" w:space="0" w:color="auto"/>
            <w:bottom w:val="none" w:sz="0" w:space="0" w:color="auto"/>
            <w:right w:val="none" w:sz="0" w:space="0" w:color="auto"/>
          </w:divBdr>
          <w:divsChild>
            <w:div w:id="107506396">
              <w:marLeft w:val="0"/>
              <w:marRight w:val="0"/>
              <w:marTop w:val="0"/>
              <w:marBottom w:val="0"/>
              <w:divBdr>
                <w:top w:val="none" w:sz="0" w:space="0" w:color="auto"/>
                <w:left w:val="none" w:sz="0" w:space="0" w:color="auto"/>
                <w:bottom w:val="none" w:sz="0" w:space="0" w:color="auto"/>
                <w:right w:val="none" w:sz="0" w:space="0" w:color="auto"/>
              </w:divBdr>
              <w:divsChild>
                <w:div w:id="18759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18490">
          <w:marLeft w:val="0"/>
          <w:marRight w:val="0"/>
          <w:marTop w:val="0"/>
          <w:marBottom w:val="0"/>
          <w:divBdr>
            <w:top w:val="none" w:sz="0" w:space="0" w:color="auto"/>
            <w:left w:val="none" w:sz="0" w:space="0" w:color="auto"/>
            <w:bottom w:val="none" w:sz="0" w:space="0" w:color="auto"/>
            <w:right w:val="none" w:sz="0" w:space="0" w:color="auto"/>
          </w:divBdr>
        </w:div>
        <w:div w:id="1684552293">
          <w:marLeft w:val="0"/>
          <w:marRight w:val="0"/>
          <w:marTop w:val="0"/>
          <w:marBottom w:val="0"/>
          <w:divBdr>
            <w:top w:val="none" w:sz="0" w:space="0" w:color="auto"/>
            <w:left w:val="none" w:sz="0" w:space="0" w:color="auto"/>
            <w:bottom w:val="none" w:sz="0" w:space="0" w:color="auto"/>
            <w:right w:val="none" w:sz="0" w:space="0" w:color="auto"/>
          </w:divBdr>
          <w:divsChild>
            <w:div w:id="1919366220">
              <w:marLeft w:val="0"/>
              <w:marRight w:val="0"/>
              <w:marTop w:val="0"/>
              <w:marBottom w:val="0"/>
              <w:divBdr>
                <w:top w:val="none" w:sz="0" w:space="0" w:color="auto"/>
                <w:left w:val="none" w:sz="0" w:space="0" w:color="auto"/>
                <w:bottom w:val="none" w:sz="0" w:space="0" w:color="auto"/>
                <w:right w:val="none" w:sz="0" w:space="0" w:color="auto"/>
              </w:divBdr>
              <w:divsChild>
                <w:div w:id="15588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40134">
          <w:marLeft w:val="0"/>
          <w:marRight w:val="0"/>
          <w:marTop w:val="0"/>
          <w:marBottom w:val="0"/>
          <w:divBdr>
            <w:top w:val="none" w:sz="0" w:space="0" w:color="auto"/>
            <w:left w:val="none" w:sz="0" w:space="0" w:color="auto"/>
            <w:bottom w:val="none" w:sz="0" w:space="0" w:color="auto"/>
            <w:right w:val="none" w:sz="0" w:space="0" w:color="auto"/>
          </w:divBdr>
        </w:div>
        <w:div w:id="1845902891">
          <w:marLeft w:val="0"/>
          <w:marRight w:val="0"/>
          <w:marTop w:val="0"/>
          <w:marBottom w:val="0"/>
          <w:divBdr>
            <w:top w:val="none" w:sz="0" w:space="0" w:color="auto"/>
            <w:left w:val="none" w:sz="0" w:space="0" w:color="auto"/>
            <w:bottom w:val="none" w:sz="0" w:space="0" w:color="auto"/>
            <w:right w:val="none" w:sz="0" w:space="0" w:color="auto"/>
          </w:divBdr>
          <w:divsChild>
            <w:div w:id="401412630">
              <w:marLeft w:val="0"/>
              <w:marRight w:val="0"/>
              <w:marTop w:val="0"/>
              <w:marBottom w:val="0"/>
              <w:divBdr>
                <w:top w:val="none" w:sz="0" w:space="0" w:color="auto"/>
                <w:left w:val="none" w:sz="0" w:space="0" w:color="auto"/>
                <w:bottom w:val="none" w:sz="0" w:space="0" w:color="auto"/>
                <w:right w:val="none" w:sz="0" w:space="0" w:color="auto"/>
              </w:divBdr>
              <w:divsChild>
                <w:div w:id="4884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4260">
          <w:marLeft w:val="0"/>
          <w:marRight w:val="0"/>
          <w:marTop w:val="0"/>
          <w:marBottom w:val="0"/>
          <w:divBdr>
            <w:top w:val="none" w:sz="0" w:space="0" w:color="auto"/>
            <w:left w:val="none" w:sz="0" w:space="0" w:color="auto"/>
            <w:bottom w:val="none" w:sz="0" w:space="0" w:color="auto"/>
            <w:right w:val="none" w:sz="0" w:space="0" w:color="auto"/>
          </w:divBdr>
        </w:div>
        <w:div w:id="895893352">
          <w:marLeft w:val="0"/>
          <w:marRight w:val="0"/>
          <w:marTop w:val="0"/>
          <w:marBottom w:val="0"/>
          <w:divBdr>
            <w:top w:val="none" w:sz="0" w:space="0" w:color="auto"/>
            <w:left w:val="none" w:sz="0" w:space="0" w:color="auto"/>
            <w:bottom w:val="none" w:sz="0" w:space="0" w:color="auto"/>
            <w:right w:val="none" w:sz="0" w:space="0" w:color="auto"/>
          </w:divBdr>
          <w:divsChild>
            <w:div w:id="1314212453">
              <w:marLeft w:val="0"/>
              <w:marRight w:val="0"/>
              <w:marTop w:val="0"/>
              <w:marBottom w:val="0"/>
              <w:divBdr>
                <w:top w:val="none" w:sz="0" w:space="0" w:color="auto"/>
                <w:left w:val="none" w:sz="0" w:space="0" w:color="auto"/>
                <w:bottom w:val="none" w:sz="0" w:space="0" w:color="auto"/>
                <w:right w:val="none" w:sz="0" w:space="0" w:color="auto"/>
              </w:divBdr>
              <w:divsChild>
                <w:div w:id="15375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61323">
          <w:marLeft w:val="0"/>
          <w:marRight w:val="0"/>
          <w:marTop w:val="0"/>
          <w:marBottom w:val="0"/>
          <w:divBdr>
            <w:top w:val="none" w:sz="0" w:space="0" w:color="auto"/>
            <w:left w:val="none" w:sz="0" w:space="0" w:color="auto"/>
            <w:bottom w:val="none" w:sz="0" w:space="0" w:color="auto"/>
            <w:right w:val="none" w:sz="0" w:space="0" w:color="auto"/>
          </w:divBdr>
        </w:div>
        <w:div w:id="1928490686">
          <w:marLeft w:val="0"/>
          <w:marRight w:val="0"/>
          <w:marTop w:val="0"/>
          <w:marBottom w:val="0"/>
          <w:divBdr>
            <w:top w:val="none" w:sz="0" w:space="0" w:color="auto"/>
            <w:left w:val="none" w:sz="0" w:space="0" w:color="auto"/>
            <w:bottom w:val="none" w:sz="0" w:space="0" w:color="auto"/>
            <w:right w:val="none" w:sz="0" w:space="0" w:color="auto"/>
          </w:divBdr>
          <w:divsChild>
            <w:div w:id="1921523894">
              <w:marLeft w:val="0"/>
              <w:marRight w:val="0"/>
              <w:marTop w:val="0"/>
              <w:marBottom w:val="0"/>
              <w:divBdr>
                <w:top w:val="none" w:sz="0" w:space="0" w:color="auto"/>
                <w:left w:val="none" w:sz="0" w:space="0" w:color="auto"/>
                <w:bottom w:val="none" w:sz="0" w:space="0" w:color="auto"/>
                <w:right w:val="none" w:sz="0" w:space="0" w:color="auto"/>
              </w:divBdr>
            </w:div>
          </w:divsChild>
        </w:div>
        <w:div w:id="418521598">
          <w:marLeft w:val="0"/>
          <w:marRight w:val="0"/>
          <w:marTop w:val="0"/>
          <w:marBottom w:val="0"/>
          <w:divBdr>
            <w:top w:val="none" w:sz="0" w:space="0" w:color="auto"/>
            <w:left w:val="none" w:sz="0" w:space="0" w:color="auto"/>
            <w:bottom w:val="none" w:sz="0" w:space="0" w:color="auto"/>
            <w:right w:val="none" w:sz="0" w:space="0" w:color="auto"/>
          </w:divBdr>
          <w:divsChild>
            <w:div w:id="337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19683">
      <w:bodyDiv w:val="1"/>
      <w:marLeft w:val="0"/>
      <w:marRight w:val="0"/>
      <w:marTop w:val="0"/>
      <w:marBottom w:val="0"/>
      <w:divBdr>
        <w:top w:val="none" w:sz="0" w:space="0" w:color="auto"/>
        <w:left w:val="none" w:sz="0" w:space="0" w:color="auto"/>
        <w:bottom w:val="none" w:sz="0" w:space="0" w:color="auto"/>
        <w:right w:val="none" w:sz="0" w:space="0" w:color="auto"/>
      </w:divBdr>
    </w:div>
    <w:div w:id="479806971">
      <w:bodyDiv w:val="1"/>
      <w:marLeft w:val="0"/>
      <w:marRight w:val="0"/>
      <w:marTop w:val="0"/>
      <w:marBottom w:val="0"/>
      <w:divBdr>
        <w:top w:val="none" w:sz="0" w:space="0" w:color="auto"/>
        <w:left w:val="none" w:sz="0" w:space="0" w:color="auto"/>
        <w:bottom w:val="none" w:sz="0" w:space="0" w:color="auto"/>
        <w:right w:val="none" w:sz="0" w:space="0" w:color="auto"/>
      </w:divBdr>
    </w:div>
    <w:div w:id="89504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iki.pathfindersonline.org/images/e/ec/Christian_Drama.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Rodriguez</dc:creator>
  <cp:keywords/>
  <dc:description/>
  <cp:lastModifiedBy>Carl Rodriguez</cp:lastModifiedBy>
  <cp:revision>1</cp:revision>
  <dcterms:created xsi:type="dcterms:W3CDTF">2021-09-06T04:34:00Z</dcterms:created>
  <dcterms:modified xsi:type="dcterms:W3CDTF">2021-09-06T05:00:00Z</dcterms:modified>
</cp:coreProperties>
</file>